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3A6" w:rsidRPr="009323A6" w:rsidRDefault="009323A6" w:rsidP="00932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32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9323A6" w:rsidRPr="009323A6" w:rsidRDefault="009323A6" w:rsidP="00932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9"/>
        <w:gridCol w:w="5207"/>
      </w:tblGrid>
      <w:tr w:rsidR="009323A6" w:rsidRPr="009323A6" w:rsidTr="008B0163">
        <w:trPr>
          <w:trHeight w:val="878"/>
          <w:jc w:val="center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3A6" w:rsidRPr="009323A6" w:rsidRDefault="009323A6" w:rsidP="0093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Номер та назва навчального закладу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163" w:rsidRPr="003D52D6" w:rsidRDefault="008B0163" w:rsidP="008B01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64E6A">
              <w:rPr>
                <w:rFonts w:ascii="Times New Roman" w:hAnsi="Times New Roman" w:cs="Times New Roman"/>
                <w:sz w:val="28"/>
              </w:rPr>
              <w:t>Рівненський навчально-виховний комплекс "Загальноосвітній навчальний заклад І-ІІІ ступенів - дошкільний навчальний заклад 14" Рівненської міської ради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323A6" w:rsidRPr="009323A6" w:rsidRDefault="009323A6" w:rsidP="0093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323A6" w:rsidRPr="009323A6" w:rsidTr="008B0163">
        <w:trPr>
          <w:trHeight w:val="878"/>
          <w:jc w:val="center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3A6" w:rsidRPr="009323A6" w:rsidRDefault="009323A6" w:rsidP="00932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Ідентифікаційний номер </w:t>
            </w:r>
            <w:proofErr w:type="spellStart"/>
            <w:r w:rsidRPr="0093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</w:p>
          <w:p w:rsidR="009323A6" w:rsidRPr="009323A6" w:rsidRDefault="009323A6" w:rsidP="0093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163" w:rsidRDefault="008B0163" w:rsidP="008B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323A6" w:rsidRPr="009323A6" w:rsidRDefault="008B0163" w:rsidP="008B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001</w:t>
            </w:r>
          </w:p>
        </w:tc>
      </w:tr>
    </w:tbl>
    <w:p w:rsidR="009323A6" w:rsidRPr="009323A6" w:rsidRDefault="009323A6" w:rsidP="00932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323A6" w:rsidRPr="009323A6" w:rsidRDefault="009323A6" w:rsidP="00932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323A6" w:rsidRPr="009323A6" w:rsidRDefault="009323A6" w:rsidP="00995AE4">
      <w:pPr>
        <w:spacing w:line="360" w:lineRule="auto"/>
        <w:rPr>
          <w:rFonts w:ascii="Times New Roman" w:hAnsi="Times New Roman" w:cs="Times New Roman"/>
          <w:sz w:val="18"/>
        </w:rPr>
      </w:pPr>
      <w:r w:rsidRPr="00932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1. Назва </w:t>
      </w:r>
      <w:proofErr w:type="spellStart"/>
      <w:r w:rsidRPr="00932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932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932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(не більше 15 слів)</w:t>
      </w:r>
      <w:r w:rsidRPr="009323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:</w:t>
      </w:r>
      <w:r w:rsidR="00995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="008B0163">
        <w:rPr>
          <w:rFonts w:ascii="Times New Roman" w:hAnsi="Times New Roman" w:cs="Times New Roman"/>
          <w:bCs/>
          <w:color w:val="000000"/>
          <w:sz w:val="32"/>
          <w:szCs w:val="43"/>
          <w:shd w:val="clear" w:color="auto" w:fill="FFFFFF"/>
        </w:rPr>
        <w:t>Модернізація шкільного медіацентру</w:t>
      </w:r>
    </w:p>
    <w:p w:rsidR="009323A6" w:rsidRPr="004F0AFA" w:rsidRDefault="009323A6" w:rsidP="00A50043">
      <w:pPr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32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 ПІБ автора/авторки або команди авторів </w:t>
      </w:r>
      <w:proofErr w:type="spellStart"/>
      <w:r w:rsidRPr="00932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9323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:</w:t>
      </w:r>
      <w:r w:rsidR="00995A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="00995AE4">
        <w:rPr>
          <w:rFonts w:ascii="Times New Roman" w:eastAsia="Times New Roman" w:hAnsi="Times New Roman" w:cs="Times New Roman"/>
          <w:sz w:val="28"/>
          <w:szCs w:val="24"/>
          <w:lang w:eastAsia="uk-UA"/>
        </w:rPr>
        <w:t>Дорощук</w:t>
      </w:r>
      <w:proofErr w:type="spellEnd"/>
      <w:r w:rsidR="00995AE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Анна</w:t>
      </w:r>
      <w:r w:rsidR="004F0AF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Борисівна</w:t>
      </w:r>
      <w:bookmarkStart w:id="0" w:name="_GoBack"/>
      <w:bookmarkEnd w:id="0"/>
    </w:p>
    <w:p w:rsidR="00764E6A" w:rsidRPr="00764E6A" w:rsidRDefault="004F0AFA" w:rsidP="00764E6A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="00764E6A" w:rsidRPr="00764E6A">
        <w:rPr>
          <w:rFonts w:ascii="Times New Roman" w:hAnsi="Times New Roman" w:cs="Times New Roman"/>
          <w:b/>
          <w:sz w:val="28"/>
        </w:rPr>
        <w:t xml:space="preserve">Сума коштів: </w:t>
      </w:r>
      <w:r w:rsidR="009152B4" w:rsidRPr="009152B4">
        <w:rPr>
          <w:rFonts w:ascii="Times New Roman" w:hAnsi="Times New Roman" w:cs="Times New Roman"/>
          <w:sz w:val="28"/>
        </w:rPr>
        <w:t>45 тисяч.</w:t>
      </w:r>
    </w:p>
    <w:p w:rsidR="00764E6A" w:rsidRPr="009152B4" w:rsidRDefault="004F0AFA" w:rsidP="00764E6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4.</w:t>
      </w:r>
      <w:r w:rsidR="003D52D6">
        <w:rPr>
          <w:rFonts w:ascii="Times New Roman" w:hAnsi="Times New Roman" w:cs="Times New Roman"/>
          <w:b/>
          <w:sz w:val="28"/>
        </w:rPr>
        <w:t xml:space="preserve"> </w:t>
      </w:r>
      <w:r w:rsidR="00764E6A" w:rsidRPr="00764E6A">
        <w:rPr>
          <w:rFonts w:ascii="Times New Roman" w:hAnsi="Times New Roman" w:cs="Times New Roman"/>
          <w:b/>
          <w:sz w:val="28"/>
        </w:rPr>
        <w:t xml:space="preserve">Тематика </w:t>
      </w:r>
      <w:proofErr w:type="spellStart"/>
      <w:r w:rsidR="00764E6A" w:rsidRPr="00764E6A">
        <w:rPr>
          <w:rFonts w:ascii="Times New Roman" w:hAnsi="Times New Roman" w:cs="Times New Roman"/>
          <w:b/>
          <w:sz w:val="28"/>
        </w:rPr>
        <w:t>прєкту</w:t>
      </w:r>
      <w:proofErr w:type="spellEnd"/>
      <w:r w:rsidR="00764E6A" w:rsidRPr="00764E6A">
        <w:rPr>
          <w:rFonts w:ascii="Times New Roman" w:hAnsi="Times New Roman" w:cs="Times New Roman"/>
          <w:b/>
          <w:sz w:val="28"/>
        </w:rPr>
        <w:t>:</w:t>
      </w:r>
      <w:r w:rsidR="009152B4">
        <w:rPr>
          <w:rFonts w:ascii="Times New Roman" w:hAnsi="Times New Roman" w:cs="Times New Roman"/>
          <w:b/>
          <w:sz w:val="28"/>
        </w:rPr>
        <w:t xml:space="preserve"> </w:t>
      </w:r>
      <w:r w:rsidR="009152B4" w:rsidRPr="009152B4">
        <w:rPr>
          <w:rFonts w:ascii="Times New Roman" w:hAnsi="Times New Roman" w:cs="Times New Roman"/>
          <w:sz w:val="28"/>
        </w:rPr>
        <w:t xml:space="preserve">модернізація освітнього </w:t>
      </w:r>
      <w:r w:rsidR="008B0163">
        <w:rPr>
          <w:rFonts w:ascii="Times New Roman" w:hAnsi="Times New Roman" w:cs="Times New Roman"/>
          <w:sz w:val="28"/>
        </w:rPr>
        <w:t>середовища</w:t>
      </w:r>
      <w:r w:rsidR="009152B4">
        <w:rPr>
          <w:rFonts w:ascii="Times New Roman" w:hAnsi="Times New Roman" w:cs="Times New Roman"/>
          <w:sz w:val="28"/>
        </w:rPr>
        <w:t>.</w:t>
      </w:r>
    </w:p>
    <w:p w:rsidR="00764E6A" w:rsidRPr="003D52D6" w:rsidRDefault="004F0AFA" w:rsidP="00764E6A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</w:t>
      </w:r>
      <w:r w:rsidR="003D52D6">
        <w:rPr>
          <w:rFonts w:ascii="Times New Roman" w:hAnsi="Times New Roman" w:cs="Times New Roman"/>
          <w:b/>
          <w:sz w:val="28"/>
        </w:rPr>
        <w:t xml:space="preserve"> </w:t>
      </w:r>
      <w:r w:rsidR="00764E6A" w:rsidRPr="00764E6A">
        <w:rPr>
          <w:rFonts w:ascii="Times New Roman" w:hAnsi="Times New Roman" w:cs="Times New Roman"/>
          <w:b/>
          <w:sz w:val="28"/>
        </w:rPr>
        <w:t xml:space="preserve">Місце реалізації </w:t>
      </w:r>
      <w:proofErr w:type="spellStart"/>
      <w:r w:rsidR="00764E6A" w:rsidRPr="00764E6A">
        <w:rPr>
          <w:rFonts w:ascii="Times New Roman" w:hAnsi="Times New Roman" w:cs="Times New Roman"/>
          <w:b/>
          <w:sz w:val="28"/>
        </w:rPr>
        <w:t>проєкту</w:t>
      </w:r>
      <w:proofErr w:type="spellEnd"/>
      <w:r w:rsidR="00764E6A" w:rsidRPr="00764E6A">
        <w:rPr>
          <w:rFonts w:ascii="Times New Roman" w:hAnsi="Times New Roman" w:cs="Times New Roman"/>
          <w:b/>
          <w:sz w:val="28"/>
        </w:rPr>
        <w:t>:</w:t>
      </w:r>
      <w:r w:rsidR="00D03C1C">
        <w:rPr>
          <w:rFonts w:ascii="Times New Roman" w:hAnsi="Times New Roman" w:cs="Times New Roman"/>
          <w:b/>
          <w:sz w:val="28"/>
        </w:rPr>
        <w:t xml:space="preserve"> </w:t>
      </w:r>
      <w:r w:rsidR="00D03C1C">
        <w:rPr>
          <w:rFonts w:ascii="Times New Roman" w:hAnsi="Times New Roman" w:cs="Times New Roman"/>
          <w:sz w:val="28"/>
        </w:rPr>
        <w:t xml:space="preserve">Україна, 33025, Рівненська область, </w:t>
      </w:r>
      <w:proofErr w:type="spellStart"/>
      <w:r w:rsidR="00D03C1C">
        <w:rPr>
          <w:rFonts w:ascii="Times New Roman" w:hAnsi="Times New Roman" w:cs="Times New Roman"/>
          <w:sz w:val="28"/>
        </w:rPr>
        <w:t>м.Рівне</w:t>
      </w:r>
      <w:proofErr w:type="spellEnd"/>
      <w:r w:rsidR="00D03C1C">
        <w:rPr>
          <w:rFonts w:ascii="Times New Roman" w:hAnsi="Times New Roman" w:cs="Times New Roman"/>
          <w:sz w:val="28"/>
        </w:rPr>
        <w:t xml:space="preserve">, вулиця Сергія </w:t>
      </w:r>
      <w:proofErr w:type="spellStart"/>
      <w:r w:rsidR="00D03C1C" w:rsidRPr="00D03C1C">
        <w:rPr>
          <w:rFonts w:ascii="Times New Roman" w:hAnsi="Times New Roman" w:cs="Times New Roman"/>
          <w:sz w:val="28"/>
        </w:rPr>
        <w:t>Боженова</w:t>
      </w:r>
      <w:proofErr w:type="spellEnd"/>
      <w:r w:rsidR="00D03C1C">
        <w:rPr>
          <w:rFonts w:ascii="Times New Roman" w:hAnsi="Times New Roman" w:cs="Times New Roman"/>
          <w:sz w:val="28"/>
        </w:rPr>
        <w:t>, будинок</w:t>
      </w:r>
      <w:r w:rsidR="00D03C1C" w:rsidRPr="00D03C1C">
        <w:rPr>
          <w:rFonts w:ascii="Times New Roman" w:hAnsi="Times New Roman" w:cs="Times New Roman"/>
          <w:sz w:val="28"/>
        </w:rPr>
        <w:t xml:space="preserve"> 59</w:t>
      </w:r>
      <w:r w:rsidR="00D03C1C">
        <w:rPr>
          <w:rFonts w:ascii="Times New Roman" w:hAnsi="Times New Roman" w:cs="Times New Roman"/>
          <w:sz w:val="28"/>
        </w:rPr>
        <w:t>,</w:t>
      </w:r>
      <w:r w:rsidR="00764E6A">
        <w:rPr>
          <w:rFonts w:ascii="Times New Roman" w:hAnsi="Times New Roman" w:cs="Times New Roman"/>
          <w:sz w:val="28"/>
        </w:rPr>
        <w:t xml:space="preserve"> </w:t>
      </w:r>
      <w:r w:rsidR="00764E6A" w:rsidRPr="00764E6A">
        <w:rPr>
          <w:rFonts w:ascii="Times New Roman" w:hAnsi="Times New Roman" w:cs="Times New Roman"/>
          <w:sz w:val="28"/>
        </w:rPr>
        <w:t>Рівненський навчально-виховний комплекс "Загальноосвітній навчальний заклад І-ІІІ ступенів - дошкільний навчальний заклад 14" Рівненської міської ради</w:t>
      </w:r>
      <w:r w:rsidR="00D03C1C">
        <w:rPr>
          <w:rFonts w:ascii="Times New Roman" w:hAnsi="Times New Roman" w:cs="Times New Roman"/>
          <w:sz w:val="28"/>
        </w:rPr>
        <w:t>, медіацентр.</w:t>
      </w:r>
    </w:p>
    <w:p w:rsidR="003D52D6" w:rsidRPr="00764E6A" w:rsidRDefault="003D52D6" w:rsidP="003D52D6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4F0AF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64E6A">
        <w:rPr>
          <w:rFonts w:ascii="Times New Roman" w:hAnsi="Times New Roman" w:cs="Times New Roman"/>
          <w:b/>
          <w:sz w:val="28"/>
        </w:rPr>
        <w:t xml:space="preserve">Мета і цілі </w:t>
      </w:r>
      <w:proofErr w:type="spellStart"/>
      <w:r w:rsidRPr="00764E6A">
        <w:rPr>
          <w:rFonts w:ascii="Times New Roman" w:hAnsi="Times New Roman" w:cs="Times New Roman"/>
          <w:b/>
          <w:sz w:val="28"/>
        </w:rPr>
        <w:t>проєкту</w:t>
      </w:r>
      <w:proofErr w:type="spellEnd"/>
      <w:r w:rsidRPr="00764E6A">
        <w:rPr>
          <w:rFonts w:ascii="Times New Roman" w:hAnsi="Times New Roman" w:cs="Times New Roman"/>
          <w:b/>
          <w:sz w:val="28"/>
        </w:rPr>
        <w:t>:</w:t>
      </w:r>
    </w:p>
    <w:p w:rsidR="00CB119D" w:rsidRDefault="00835042" w:rsidP="008350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Удосконален</w:t>
      </w:r>
      <w:r w:rsidRPr="00835042">
        <w:rPr>
          <w:rFonts w:ascii="Times New Roman" w:hAnsi="Times New Roman" w:cs="Times New Roman"/>
          <w:sz w:val="28"/>
        </w:rPr>
        <w:t xml:space="preserve">ня новітнього іміджу НВК№14 та </w:t>
      </w:r>
      <w:r>
        <w:rPr>
          <w:rFonts w:ascii="Times New Roman" w:hAnsi="Times New Roman" w:cs="Times New Roman"/>
          <w:sz w:val="28"/>
        </w:rPr>
        <w:t xml:space="preserve">його </w:t>
      </w:r>
      <w:r w:rsidRPr="00835042">
        <w:rPr>
          <w:rFonts w:ascii="Times New Roman" w:hAnsi="Times New Roman" w:cs="Times New Roman"/>
          <w:sz w:val="28"/>
        </w:rPr>
        <w:t>PR-супровід.</w:t>
      </w:r>
      <w:r>
        <w:t xml:space="preserve"> </w:t>
      </w:r>
      <w:r w:rsidR="00CB119D">
        <w:rPr>
          <w:rFonts w:ascii="Times New Roman" w:hAnsi="Times New Roman" w:cs="Times New Roman"/>
          <w:sz w:val="28"/>
        </w:rPr>
        <w:t xml:space="preserve">Формування </w:t>
      </w:r>
      <w:proofErr w:type="spellStart"/>
      <w:r w:rsidR="00CB119D">
        <w:rPr>
          <w:rFonts w:ascii="Times New Roman" w:hAnsi="Times New Roman" w:cs="Times New Roman"/>
          <w:sz w:val="28"/>
        </w:rPr>
        <w:t>медіаосвітньої</w:t>
      </w:r>
      <w:proofErr w:type="spellEnd"/>
      <w:r w:rsidR="00CB119D">
        <w:rPr>
          <w:rFonts w:ascii="Times New Roman" w:hAnsi="Times New Roman" w:cs="Times New Roman"/>
          <w:sz w:val="28"/>
        </w:rPr>
        <w:t xml:space="preserve"> компетенції усіх учасників освітнього процесу, наближення рівня </w:t>
      </w:r>
      <w:r w:rsidR="00CB119D" w:rsidRPr="00CB119D">
        <w:rPr>
          <w:rFonts w:ascii="Times New Roman" w:hAnsi="Times New Roman" w:cs="Times New Roman"/>
          <w:sz w:val="28"/>
        </w:rPr>
        <w:t>навчальн</w:t>
      </w:r>
      <w:r w:rsidR="00CB119D">
        <w:rPr>
          <w:rFonts w:ascii="Times New Roman" w:hAnsi="Times New Roman" w:cs="Times New Roman"/>
          <w:sz w:val="28"/>
        </w:rPr>
        <w:t>ого закладу</w:t>
      </w:r>
      <w:r w:rsidR="00CB119D" w:rsidRPr="00CB119D">
        <w:rPr>
          <w:rFonts w:ascii="Times New Roman" w:hAnsi="Times New Roman" w:cs="Times New Roman"/>
          <w:sz w:val="28"/>
        </w:rPr>
        <w:t xml:space="preserve"> до європейських і світових стандартів, розвит</w:t>
      </w:r>
      <w:r w:rsidR="00CB119D">
        <w:rPr>
          <w:rFonts w:ascii="Times New Roman" w:hAnsi="Times New Roman" w:cs="Times New Roman"/>
          <w:sz w:val="28"/>
        </w:rPr>
        <w:t>о</w:t>
      </w:r>
      <w:r w:rsidR="00CB119D" w:rsidRPr="00CB119D">
        <w:rPr>
          <w:rFonts w:ascii="Times New Roman" w:hAnsi="Times New Roman" w:cs="Times New Roman"/>
          <w:sz w:val="28"/>
        </w:rPr>
        <w:t>к здібностей учнів</w:t>
      </w:r>
      <w:r w:rsidR="00CB119D">
        <w:rPr>
          <w:rFonts w:ascii="Times New Roman" w:hAnsi="Times New Roman" w:cs="Times New Roman"/>
          <w:sz w:val="28"/>
        </w:rPr>
        <w:t xml:space="preserve"> та забезпечення </w:t>
      </w:r>
      <w:r w:rsidR="00CB119D" w:rsidRPr="00CB119D">
        <w:rPr>
          <w:rFonts w:ascii="Times New Roman" w:hAnsi="Times New Roman" w:cs="Times New Roman"/>
          <w:sz w:val="28"/>
        </w:rPr>
        <w:t>творч</w:t>
      </w:r>
      <w:r w:rsidR="00CB119D">
        <w:rPr>
          <w:rFonts w:ascii="Times New Roman" w:hAnsi="Times New Roman" w:cs="Times New Roman"/>
          <w:sz w:val="28"/>
        </w:rPr>
        <w:t>ого</w:t>
      </w:r>
      <w:r w:rsidR="00CB119D" w:rsidRPr="00CB119D">
        <w:rPr>
          <w:rFonts w:ascii="Times New Roman" w:hAnsi="Times New Roman" w:cs="Times New Roman"/>
          <w:sz w:val="28"/>
        </w:rPr>
        <w:t xml:space="preserve"> пошук</w:t>
      </w:r>
      <w:r w:rsidR="00CB119D">
        <w:rPr>
          <w:rFonts w:ascii="Times New Roman" w:hAnsi="Times New Roman" w:cs="Times New Roman"/>
          <w:sz w:val="28"/>
        </w:rPr>
        <w:t>у</w:t>
      </w:r>
      <w:r w:rsidR="00CB119D" w:rsidRPr="00CB119D">
        <w:rPr>
          <w:rFonts w:ascii="Times New Roman" w:hAnsi="Times New Roman" w:cs="Times New Roman"/>
          <w:sz w:val="28"/>
        </w:rPr>
        <w:t xml:space="preserve"> </w:t>
      </w:r>
      <w:r w:rsidR="00CB119D">
        <w:rPr>
          <w:rFonts w:ascii="Times New Roman" w:hAnsi="Times New Roman" w:cs="Times New Roman"/>
          <w:sz w:val="28"/>
        </w:rPr>
        <w:t xml:space="preserve">педагогів. </w:t>
      </w:r>
      <w:r>
        <w:rPr>
          <w:rFonts w:ascii="Times New Roman" w:hAnsi="Times New Roman" w:cs="Times New Roman"/>
          <w:sz w:val="28"/>
        </w:rPr>
        <w:t xml:space="preserve">Реалізація моделі </w:t>
      </w:r>
      <w:proofErr w:type="spellStart"/>
      <w:r>
        <w:rPr>
          <w:rFonts w:ascii="Times New Roman" w:hAnsi="Times New Roman" w:cs="Times New Roman"/>
          <w:sz w:val="28"/>
        </w:rPr>
        <w:t>креативно</w:t>
      </w:r>
      <w:proofErr w:type="spellEnd"/>
      <w:r>
        <w:rPr>
          <w:rFonts w:ascii="Times New Roman" w:hAnsi="Times New Roman" w:cs="Times New Roman"/>
          <w:sz w:val="28"/>
        </w:rPr>
        <w:t>-інноваційного освітнього простору закладу через  роботу шкільного телебачення. Модернізація</w:t>
      </w:r>
      <w:r w:rsidR="00CB119D">
        <w:rPr>
          <w:rFonts w:ascii="Times New Roman" w:hAnsi="Times New Roman" w:cs="Times New Roman"/>
          <w:sz w:val="28"/>
        </w:rPr>
        <w:t xml:space="preserve"> </w:t>
      </w:r>
      <w:r w:rsidR="00CB119D" w:rsidRPr="00764E6A">
        <w:rPr>
          <w:rFonts w:ascii="Times New Roman" w:hAnsi="Times New Roman" w:cs="Times New Roman"/>
          <w:sz w:val="28"/>
        </w:rPr>
        <w:t xml:space="preserve"> </w:t>
      </w:r>
      <w:r w:rsidR="00CB119D">
        <w:rPr>
          <w:rFonts w:ascii="Times New Roman" w:hAnsi="Times New Roman" w:cs="Times New Roman"/>
          <w:sz w:val="28"/>
        </w:rPr>
        <w:t xml:space="preserve">шкільної </w:t>
      </w:r>
      <w:proofErr w:type="spellStart"/>
      <w:r w:rsidR="00CB119D">
        <w:rPr>
          <w:rFonts w:ascii="Times New Roman" w:hAnsi="Times New Roman" w:cs="Times New Roman"/>
          <w:sz w:val="28"/>
        </w:rPr>
        <w:t>медіастудії</w:t>
      </w:r>
      <w:proofErr w:type="spellEnd"/>
      <w:r>
        <w:rPr>
          <w:rFonts w:ascii="Times New Roman" w:hAnsi="Times New Roman" w:cs="Times New Roman"/>
          <w:sz w:val="28"/>
        </w:rPr>
        <w:t xml:space="preserve">. Активізація учнівського самоврядування. Підвищення якості занять факультативу «Основи </w:t>
      </w:r>
      <w:proofErr w:type="spellStart"/>
      <w:r>
        <w:rPr>
          <w:rFonts w:ascii="Times New Roman" w:hAnsi="Times New Roman" w:cs="Times New Roman"/>
          <w:sz w:val="28"/>
        </w:rPr>
        <w:t>медіаграмотності</w:t>
      </w:r>
      <w:proofErr w:type="spellEnd"/>
      <w:r>
        <w:rPr>
          <w:rFonts w:ascii="Times New Roman" w:hAnsi="Times New Roman" w:cs="Times New Roman"/>
          <w:sz w:val="28"/>
        </w:rPr>
        <w:t xml:space="preserve">». </w:t>
      </w:r>
    </w:p>
    <w:p w:rsidR="00835042" w:rsidRDefault="00835042" w:rsidP="003D52D6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3D52D6" w:rsidRPr="00764E6A" w:rsidRDefault="004F0AFA" w:rsidP="003D52D6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</w:t>
      </w:r>
      <w:r w:rsidR="003D52D6">
        <w:rPr>
          <w:rFonts w:ascii="Times New Roman" w:hAnsi="Times New Roman" w:cs="Times New Roman"/>
          <w:b/>
          <w:sz w:val="28"/>
        </w:rPr>
        <w:t xml:space="preserve"> На кого розрахований </w:t>
      </w:r>
      <w:proofErr w:type="spellStart"/>
      <w:r w:rsidR="003D52D6">
        <w:rPr>
          <w:rFonts w:ascii="Times New Roman" w:hAnsi="Times New Roman" w:cs="Times New Roman"/>
          <w:b/>
          <w:sz w:val="28"/>
        </w:rPr>
        <w:t>проє</w:t>
      </w:r>
      <w:r w:rsidR="003D52D6" w:rsidRPr="00764E6A">
        <w:rPr>
          <w:rFonts w:ascii="Times New Roman" w:hAnsi="Times New Roman" w:cs="Times New Roman"/>
          <w:b/>
          <w:sz w:val="28"/>
        </w:rPr>
        <w:t>кт</w:t>
      </w:r>
      <w:proofErr w:type="spellEnd"/>
      <w:r w:rsidR="003D52D6" w:rsidRPr="00764E6A">
        <w:rPr>
          <w:rFonts w:ascii="Times New Roman" w:hAnsi="Times New Roman" w:cs="Times New Roman"/>
          <w:b/>
          <w:sz w:val="28"/>
        </w:rPr>
        <w:t>:</w:t>
      </w:r>
    </w:p>
    <w:p w:rsidR="003D52D6" w:rsidRPr="00764E6A" w:rsidRDefault="003D52D6" w:rsidP="003D52D6">
      <w:pPr>
        <w:spacing w:line="360" w:lineRule="auto"/>
        <w:rPr>
          <w:rFonts w:ascii="Times New Roman" w:hAnsi="Times New Roman" w:cs="Times New Roman"/>
          <w:sz w:val="28"/>
        </w:rPr>
      </w:pPr>
      <w:r w:rsidRPr="00764E6A">
        <w:rPr>
          <w:rFonts w:ascii="Times New Roman" w:hAnsi="Times New Roman" w:cs="Times New Roman"/>
          <w:sz w:val="28"/>
        </w:rPr>
        <w:t>У</w:t>
      </w:r>
      <w:r w:rsidR="00577362">
        <w:rPr>
          <w:rFonts w:ascii="Times New Roman" w:hAnsi="Times New Roman" w:cs="Times New Roman"/>
          <w:sz w:val="28"/>
        </w:rPr>
        <w:t>сі у</w:t>
      </w:r>
      <w:r w:rsidRPr="00764E6A">
        <w:rPr>
          <w:rFonts w:ascii="Times New Roman" w:hAnsi="Times New Roman" w:cs="Times New Roman"/>
          <w:sz w:val="28"/>
        </w:rPr>
        <w:t>часники освітнього процесу</w:t>
      </w:r>
      <w:r w:rsidR="00577362">
        <w:rPr>
          <w:rFonts w:ascii="Times New Roman" w:hAnsi="Times New Roman" w:cs="Times New Roman"/>
          <w:sz w:val="28"/>
        </w:rPr>
        <w:t>: в</w:t>
      </w:r>
      <w:r w:rsidR="008B0163">
        <w:rPr>
          <w:rFonts w:ascii="Times New Roman" w:hAnsi="Times New Roman" w:cs="Times New Roman"/>
          <w:sz w:val="28"/>
        </w:rPr>
        <w:t>ихованці дошкільного підрозділу, учні закладу,</w:t>
      </w:r>
      <w:r w:rsidR="00577362">
        <w:rPr>
          <w:rFonts w:ascii="Times New Roman" w:hAnsi="Times New Roman" w:cs="Times New Roman"/>
          <w:sz w:val="28"/>
        </w:rPr>
        <w:t xml:space="preserve"> педагоги, батьки.</w:t>
      </w:r>
    </w:p>
    <w:p w:rsidR="003D52D6" w:rsidRPr="009152B4" w:rsidRDefault="004F0AFA" w:rsidP="003D52D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8.</w:t>
      </w:r>
      <w:r w:rsidR="003D52D6">
        <w:rPr>
          <w:rFonts w:ascii="Times New Roman" w:hAnsi="Times New Roman" w:cs="Times New Roman"/>
          <w:b/>
          <w:sz w:val="28"/>
        </w:rPr>
        <w:t xml:space="preserve"> Часові рамки впровадження </w:t>
      </w:r>
      <w:proofErr w:type="spellStart"/>
      <w:r w:rsidR="003D52D6">
        <w:rPr>
          <w:rFonts w:ascii="Times New Roman" w:hAnsi="Times New Roman" w:cs="Times New Roman"/>
          <w:b/>
          <w:sz w:val="28"/>
        </w:rPr>
        <w:t>проєкту</w:t>
      </w:r>
      <w:proofErr w:type="spellEnd"/>
      <w:r w:rsidR="003D52D6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4 місяці</w:t>
      </w:r>
      <w:r w:rsidR="003D52D6">
        <w:rPr>
          <w:rFonts w:ascii="Times New Roman" w:hAnsi="Times New Roman" w:cs="Times New Roman"/>
          <w:sz w:val="28"/>
        </w:rPr>
        <w:t>.</w:t>
      </w:r>
    </w:p>
    <w:p w:rsidR="00577362" w:rsidRDefault="004F0AFA" w:rsidP="00F107A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9.</w:t>
      </w:r>
      <w:r w:rsidR="003D52D6">
        <w:rPr>
          <w:rFonts w:ascii="Times New Roman" w:hAnsi="Times New Roman" w:cs="Times New Roman"/>
          <w:b/>
          <w:sz w:val="28"/>
        </w:rPr>
        <w:t xml:space="preserve"> </w:t>
      </w:r>
      <w:r w:rsidR="003D52D6" w:rsidRPr="00764E6A">
        <w:rPr>
          <w:rFonts w:ascii="Times New Roman" w:hAnsi="Times New Roman" w:cs="Times New Roman"/>
          <w:b/>
          <w:sz w:val="28"/>
        </w:rPr>
        <w:t>Опис</w:t>
      </w:r>
      <w:r w:rsidR="003D52D6">
        <w:rPr>
          <w:rFonts w:ascii="Times New Roman" w:hAnsi="Times New Roman" w:cs="Times New Roman"/>
          <w:b/>
          <w:sz w:val="28"/>
        </w:rPr>
        <w:t xml:space="preserve"> ідеї </w:t>
      </w:r>
      <w:proofErr w:type="spellStart"/>
      <w:r w:rsidR="003D52D6">
        <w:rPr>
          <w:rFonts w:ascii="Times New Roman" w:hAnsi="Times New Roman" w:cs="Times New Roman"/>
          <w:b/>
          <w:sz w:val="28"/>
        </w:rPr>
        <w:t>проєкту</w:t>
      </w:r>
      <w:proofErr w:type="spellEnd"/>
      <w:r w:rsidR="003D52D6" w:rsidRPr="00764E6A">
        <w:rPr>
          <w:rFonts w:ascii="Times New Roman" w:hAnsi="Times New Roman" w:cs="Times New Roman"/>
          <w:b/>
          <w:sz w:val="28"/>
        </w:rPr>
        <w:t>:</w:t>
      </w:r>
      <w:r w:rsidR="003D52D6">
        <w:rPr>
          <w:rFonts w:ascii="Times New Roman" w:hAnsi="Times New Roman" w:cs="Times New Roman"/>
          <w:sz w:val="28"/>
        </w:rPr>
        <w:t xml:space="preserve"> У НВК№14</w:t>
      </w:r>
      <w:r w:rsidR="003D52D6" w:rsidRPr="00764E6A">
        <w:rPr>
          <w:rFonts w:ascii="Times New Roman" w:hAnsi="Times New Roman" w:cs="Times New Roman"/>
          <w:sz w:val="28"/>
        </w:rPr>
        <w:t xml:space="preserve"> </w:t>
      </w:r>
      <w:r w:rsidR="00577362">
        <w:rPr>
          <w:rFonts w:ascii="Times New Roman" w:hAnsi="Times New Roman" w:cs="Times New Roman"/>
          <w:sz w:val="28"/>
        </w:rPr>
        <w:t>працює</w:t>
      </w:r>
      <w:r w:rsidR="003D52D6">
        <w:rPr>
          <w:rFonts w:ascii="Times New Roman" w:hAnsi="Times New Roman" w:cs="Times New Roman"/>
          <w:sz w:val="28"/>
        </w:rPr>
        <w:t xml:space="preserve"> шкільний медіацентр</w:t>
      </w:r>
      <w:r w:rsidR="00F107A6">
        <w:rPr>
          <w:rFonts w:ascii="Times New Roman" w:hAnsi="Times New Roman" w:cs="Times New Roman"/>
          <w:sz w:val="28"/>
        </w:rPr>
        <w:t>, який</w:t>
      </w:r>
      <w:r w:rsidR="00F107A6" w:rsidRPr="00F107A6">
        <w:rPr>
          <w:rFonts w:ascii="Times New Roman" w:hAnsi="Times New Roman" w:cs="Times New Roman"/>
          <w:sz w:val="28"/>
        </w:rPr>
        <w:t xml:space="preserve"> </w:t>
      </w:r>
      <w:r w:rsidR="00F107A6">
        <w:rPr>
          <w:rFonts w:ascii="Times New Roman" w:hAnsi="Times New Roman" w:cs="Times New Roman"/>
          <w:sz w:val="28"/>
        </w:rPr>
        <w:t>висвітлює події школи</w:t>
      </w:r>
      <w:r w:rsidR="00F107A6" w:rsidRPr="00764E6A">
        <w:rPr>
          <w:rFonts w:ascii="Times New Roman" w:hAnsi="Times New Roman" w:cs="Times New Roman"/>
          <w:sz w:val="28"/>
        </w:rPr>
        <w:t>, мік</w:t>
      </w:r>
      <w:r w:rsidR="00F107A6">
        <w:rPr>
          <w:rFonts w:ascii="Times New Roman" w:hAnsi="Times New Roman" w:cs="Times New Roman"/>
          <w:sz w:val="28"/>
        </w:rPr>
        <w:t>рорайону</w:t>
      </w:r>
      <w:r w:rsidR="000D651C">
        <w:rPr>
          <w:rFonts w:ascii="Times New Roman" w:hAnsi="Times New Roman" w:cs="Times New Roman"/>
          <w:sz w:val="28"/>
        </w:rPr>
        <w:t>,</w:t>
      </w:r>
      <w:r w:rsidR="00F107A6">
        <w:rPr>
          <w:rFonts w:ascii="Times New Roman" w:hAnsi="Times New Roman" w:cs="Times New Roman"/>
          <w:sz w:val="28"/>
        </w:rPr>
        <w:t xml:space="preserve"> міста</w:t>
      </w:r>
      <w:r w:rsidR="000D651C">
        <w:rPr>
          <w:rFonts w:ascii="Times New Roman" w:hAnsi="Times New Roman" w:cs="Times New Roman"/>
          <w:sz w:val="28"/>
        </w:rPr>
        <w:t xml:space="preserve">, України та світу  </w:t>
      </w:r>
      <w:r w:rsidR="00F107A6">
        <w:rPr>
          <w:rFonts w:ascii="Times New Roman" w:hAnsi="Times New Roman" w:cs="Times New Roman"/>
          <w:sz w:val="28"/>
        </w:rPr>
        <w:t>в цілому</w:t>
      </w:r>
      <w:r w:rsidR="003D52D6" w:rsidRPr="00764E6A">
        <w:rPr>
          <w:rFonts w:ascii="Times New Roman" w:hAnsi="Times New Roman" w:cs="Times New Roman"/>
          <w:sz w:val="28"/>
        </w:rPr>
        <w:t xml:space="preserve">, </w:t>
      </w:r>
      <w:r w:rsidR="000D651C">
        <w:rPr>
          <w:rFonts w:ascii="Times New Roman" w:hAnsi="Times New Roman" w:cs="Times New Roman"/>
          <w:sz w:val="28"/>
        </w:rPr>
        <w:t>чим</w:t>
      </w:r>
      <w:r w:rsidR="00577362">
        <w:rPr>
          <w:rFonts w:ascii="Times New Roman" w:hAnsi="Times New Roman" w:cs="Times New Roman"/>
          <w:sz w:val="28"/>
        </w:rPr>
        <w:t xml:space="preserve"> </w:t>
      </w:r>
      <w:r w:rsidR="00F107A6">
        <w:rPr>
          <w:rFonts w:ascii="Times New Roman" w:hAnsi="Times New Roman" w:cs="Times New Roman"/>
          <w:sz w:val="28"/>
        </w:rPr>
        <w:t>с</w:t>
      </w:r>
      <w:r w:rsidR="00F107A6" w:rsidRPr="00577362">
        <w:rPr>
          <w:rFonts w:ascii="Times New Roman" w:hAnsi="Times New Roman" w:cs="Times New Roman"/>
          <w:sz w:val="28"/>
        </w:rPr>
        <w:t>тимулю</w:t>
      </w:r>
      <w:r w:rsidR="00F107A6">
        <w:rPr>
          <w:rFonts w:ascii="Times New Roman" w:hAnsi="Times New Roman" w:cs="Times New Roman"/>
          <w:sz w:val="28"/>
        </w:rPr>
        <w:t>є</w:t>
      </w:r>
      <w:r w:rsidR="00F107A6" w:rsidRPr="00577362">
        <w:rPr>
          <w:rFonts w:ascii="Times New Roman" w:hAnsi="Times New Roman" w:cs="Times New Roman"/>
          <w:sz w:val="28"/>
        </w:rPr>
        <w:t xml:space="preserve"> </w:t>
      </w:r>
      <w:r w:rsidR="000D651C" w:rsidRPr="00577362">
        <w:rPr>
          <w:rFonts w:ascii="Times New Roman" w:hAnsi="Times New Roman" w:cs="Times New Roman"/>
          <w:sz w:val="28"/>
        </w:rPr>
        <w:t>учнів</w:t>
      </w:r>
      <w:r w:rsidR="000D651C">
        <w:rPr>
          <w:rFonts w:ascii="Times New Roman" w:hAnsi="Times New Roman" w:cs="Times New Roman"/>
          <w:sz w:val="28"/>
        </w:rPr>
        <w:t>,</w:t>
      </w:r>
      <w:r w:rsidR="000D651C" w:rsidRPr="00577362">
        <w:rPr>
          <w:rFonts w:ascii="Times New Roman" w:hAnsi="Times New Roman" w:cs="Times New Roman"/>
          <w:sz w:val="28"/>
        </w:rPr>
        <w:t xml:space="preserve"> </w:t>
      </w:r>
      <w:r w:rsidR="00F107A6" w:rsidRPr="00577362">
        <w:rPr>
          <w:rFonts w:ascii="Times New Roman" w:hAnsi="Times New Roman" w:cs="Times New Roman"/>
          <w:sz w:val="28"/>
        </w:rPr>
        <w:t>педагогів та батьків до творчого діалогу</w:t>
      </w:r>
      <w:r w:rsidR="00F107A6">
        <w:rPr>
          <w:rFonts w:ascii="Times New Roman" w:hAnsi="Times New Roman" w:cs="Times New Roman"/>
          <w:sz w:val="28"/>
        </w:rPr>
        <w:t xml:space="preserve">. Він </w:t>
      </w:r>
      <w:r w:rsidR="00577362" w:rsidRPr="00577362">
        <w:rPr>
          <w:rFonts w:ascii="Times New Roman" w:hAnsi="Times New Roman" w:cs="Times New Roman"/>
          <w:sz w:val="28"/>
        </w:rPr>
        <w:t xml:space="preserve">транслює два канали: перший обслуговує дітей </w:t>
      </w:r>
      <w:proofErr w:type="spellStart"/>
      <w:r w:rsidR="00577362" w:rsidRPr="00577362">
        <w:rPr>
          <w:rFonts w:ascii="Times New Roman" w:hAnsi="Times New Roman" w:cs="Times New Roman"/>
          <w:sz w:val="28"/>
        </w:rPr>
        <w:t>дошкілля</w:t>
      </w:r>
      <w:proofErr w:type="spellEnd"/>
      <w:r w:rsidR="00577362" w:rsidRPr="00577362">
        <w:rPr>
          <w:rFonts w:ascii="Times New Roman" w:hAnsi="Times New Roman" w:cs="Times New Roman"/>
          <w:sz w:val="28"/>
        </w:rPr>
        <w:t xml:space="preserve"> й початкової школи,</w:t>
      </w:r>
      <w:r w:rsidR="00577362">
        <w:rPr>
          <w:rFonts w:ascii="Times New Roman" w:hAnsi="Times New Roman" w:cs="Times New Roman"/>
          <w:sz w:val="28"/>
        </w:rPr>
        <w:t xml:space="preserve"> другий – підлітків (5-11 </w:t>
      </w:r>
      <w:proofErr w:type="spellStart"/>
      <w:r w:rsidR="00577362">
        <w:rPr>
          <w:rFonts w:ascii="Times New Roman" w:hAnsi="Times New Roman" w:cs="Times New Roman"/>
          <w:sz w:val="28"/>
        </w:rPr>
        <w:t>кл</w:t>
      </w:r>
      <w:proofErr w:type="spellEnd"/>
      <w:r w:rsidR="00577362">
        <w:rPr>
          <w:rFonts w:ascii="Times New Roman" w:hAnsi="Times New Roman" w:cs="Times New Roman"/>
          <w:sz w:val="28"/>
        </w:rPr>
        <w:t xml:space="preserve">.) </w:t>
      </w:r>
      <w:r w:rsidR="00577362" w:rsidRPr="00577362">
        <w:rPr>
          <w:rFonts w:ascii="Times New Roman" w:hAnsi="Times New Roman" w:cs="Times New Roman"/>
          <w:sz w:val="28"/>
        </w:rPr>
        <w:t xml:space="preserve"> Телевізійний контент медіацентру</w:t>
      </w:r>
      <w:r w:rsidR="00577362">
        <w:rPr>
          <w:rFonts w:ascii="Times New Roman" w:hAnsi="Times New Roman" w:cs="Times New Roman"/>
          <w:sz w:val="28"/>
        </w:rPr>
        <w:t xml:space="preserve"> формується трьома напрямками:  інформаційним</w:t>
      </w:r>
      <w:r w:rsidR="00577362" w:rsidRPr="00577362">
        <w:rPr>
          <w:rFonts w:ascii="Times New Roman" w:hAnsi="Times New Roman" w:cs="Times New Roman"/>
          <w:sz w:val="28"/>
        </w:rPr>
        <w:t xml:space="preserve"> </w:t>
      </w:r>
      <w:r w:rsidR="00577362">
        <w:rPr>
          <w:rFonts w:ascii="Times New Roman" w:hAnsi="Times New Roman" w:cs="Times New Roman"/>
          <w:sz w:val="28"/>
        </w:rPr>
        <w:t>(</w:t>
      </w:r>
      <w:r w:rsidR="00577362" w:rsidRPr="00577362">
        <w:rPr>
          <w:rFonts w:ascii="Times New Roman" w:hAnsi="Times New Roman" w:cs="Times New Roman"/>
          <w:sz w:val="28"/>
        </w:rPr>
        <w:t>анонс і висвітлення заходів закладу освіти</w:t>
      </w:r>
      <w:r w:rsidR="00577362">
        <w:rPr>
          <w:rFonts w:ascii="Times New Roman" w:hAnsi="Times New Roman" w:cs="Times New Roman"/>
          <w:sz w:val="28"/>
        </w:rPr>
        <w:t>), освітнім</w:t>
      </w:r>
      <w:r w:rsidR="00577362" w:rsidRPr="00577362">
        <w:rPr>
          <w:rFonts w:ascii="Times New Roman" w:hAnsi="Times New Roman" w:cs="Times New Roman"/>
          <w:sz w:val="28"/>
        </w:rPr>
        <w:t xml:space="preserve"> </w:t>
      </w:r>
      <w:r w:rsidR="00577362">
        <w:rPr>
          <w:rFonts w:ascii="Times New Roman" w:hAnsi="Times New Roman" w:cs="Times New Roman"/>
          <w:sz w:val="28"/>
        </w:rPr>
        <w:t>(</w:t>
      </w:r>
      <w:r w:rsidR="00577362" w:rsidRPr="00577362">
        <w:rPr>
          <w:rFonts w:ascii="Times New Roman" w:hAnsi="Times New Roman" w:cs="Times New Roman"/>
          <w:sz w:val="28"/>
        </w:rPr>
        <w:t xml:space="preserve">здійснення освітньої діяльності: </w:t>
      </w:r>
      <w:proofErr w:type="spellStart"/>
      <w:r w:rsidR="00577362" w:rsidRPr="00577362">
        <w:rPr>
          <w:rFonts w:ascii="Times New Roman" w:hAnsi="Times New Roman" w:cs="Times New Roman"/>
          <w:sz w:val="28"/>
        </w:rPr>
        <w:t>проєкти</w:t>
      </w:r>
      <w:proofErr w:type="spellEnd"/>
      <w:r w:rsidR="00577362" w:rsidRPr="0057736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77362" w:rsidRPr="00577362">
        <w:rPr>
          <w:rFonts w:ascii="Times New Roman" w:hAnsi="Times New Roman" w:cs="Times New Roman"/>
          <w:sz w:val="28"/>
        </w:rPr>
        <w:t>челенжі</w:t>
      </w:r>
      <w:proofErr w:type="spellEnd"/>
      <w:r w:rsidR="00577362" w:rsidRPr="00577362">
        <w:rPr>
          <w:rFonts w:ascii="Times New Roman" w:hAnsi="Times New Roman" w:cs="Times New Roman"/>
          <w:sz w:val="28"/>
        </w:rPr>
        <w:t xml:space="preserve">, наукові дослідження, </w:t>
      </w:r>
      <w:proofErr w:type="spellStart"/>
      <w:r w:rsidR="00577362" w:rsidRPr="00577362">
        <w:rPr>
          <w:rFonts w:ascii="Times New Roman" w:hAnsi="Times New Roman" w:cs="Times New Roman"/>
          <w:sz w:val="28"/>
        </w:rPr>
        <w:t>репотражі</w:t>
      </w:r>
      <w:proofErr w:type="spellEnd"/>
      <w:r w:rsidR="00577362" w:rsidRPr="00577362">
        <w:rPr>
          <w:rFonts w:ascii="Times New Roman" w:hAnsi="Times New Roman" w:cs="Times New Roman"/>
          <w:sz w:val="28"/>
        </w:rPr>
        <w:t xml:space="preserve"> тощо</w:t>
      </w:r>
      <w:r w:rsidR="00577362">
        <w:rPr>
          <w:rFonts w:ascii="Times New Roman" w:hAnsi="Times New Roman" w:cs="Times New Roman"/>
          <w:sz w:val="28"/>
        </w:rPr>
        <w:t xml:space="preserve">), </w:t>
      </w:r>
      <w:r w:rsidR="00577362" w:rsidRPr="00577362">
        <w:rPr>
          <w:rFonts w:ascii="Times New Roman" w:hAnsi="Times New Roman" w:cs="Times New Roman"/>
          <w:sz w:val="28"/>
        </w:rPr>
        <w:t xml:space="preserve"> розважальним</w:t>
      </w:r>
      <w:r w:rsidR="00577362">
        <w:rPr>
          <w:rFonts w:ascii="Times New Roman" w:hAnsi="Times New Roman" w:cs="Times New Roman"/>
          <w:sz w:val="28"/>
        </w:rPr>
        <w:t xml:space="preserve"> (</w:t>
      </w:r>
      <w:r w:rsidR="00577362" w:rsidRPr="00577362">
        <w:rPr>
          <w:rFonts w:ascii="Times New Roman" w:hAnsi="Times New Roman" w:cs="Times New Roman"/>
          <w:sz w:val="28"/>
        </w:rPr>
        <w:t>супровід дозвілля учнів, привітання, розваги</w:t>
      </w:r>
      <w:r w:rsidR="00577362">
        <w:rPr>
          <w:rFonts w:ascii="Times New Roman" w:hAnsi="Times New Roman" w:cs="Times New Roman"/>
          <w:sz w:val="28"/>
        </w:rPr>
        <w:t xml:space="preserve">). </w:t>
      </w:r>
      <w:r w:rsidR="00F107A6">
        <w:rPr>
          <w:rFonts w:ascii="Times New Roman" w:hAnsi="Times New Roman" w:cs="Times New Roman"/>
          <w:sz w:val="28"/>
        </w:rPr>
        <w:t xml:space="preserve">Створюючи власні </w:t>
      </w:r>
      <w:proofErr w:type="spellStart"/>
      <w:r w:rsidR="00F107A6">
        <w:rPr>
          <w:rFonts w:ascii="Times New Roman" w:hAnsi="Times New Roman" w:cs="Times New Roman"/>
          <w:sz w:val="28"/>
        </w:rPr>
        <w:t>медіапродукти</w:t>
      </w:r>
      <w:proofErr w:type="spellEnd"/>
      <w:r w:rsidR="00F107A6">
        <w:rPr>
          <w:rFonts w:ascii="Times New Roman" w:hAnsi="Times New Roman" w:cs="Times New Roman"/>
          <w:sz w:val="28"/>
        </w:rPr>
        <w:t xml:space="preserve">, учасники освітнього процесу підвищують рівень </w:t>
      </w:r>
      <w:proofErr w:type="spellStart"/>
      <w:r w:rsidR="00F107A6">
        <w:rPr>
          <w:rFonts w:ascii="Times New Roman" w:hAnsi="Times New Roman" w:cs="Times New Roman"/>
          <w:sz w:val="28"/>
        </w:rPr>
        <w:t>медіаграмотності</w:t>
      </w:r>
      <w:proofErr w:type="spellEnd"/>
      <w:r w:rsidR="00F107A6">
        <w:rPr>
          <w:rFonts w:ascii="Times New Roman" w:hAnsi="Times New Roman" w:cs="Times New Roman"/>
          <w:sz w:val="28"/>
        </w:rPr>
        <w:t xml:space="preserve">, якісно формують інформаційно-комунікаційну компетентність, підприємливість та фінансову грамотність.  Модернізацію </w:t>
      </w:r>
      <w:r w:rsidR="00F107A6" w:rsidRPr="00764E6A">
        <w:rPr>
          <w:rFonts w:ascii="Times New Roman" w:hAnsi="Times New Roman" w:cs="Times New Roman"/>
          <w:sz w:val="28"/>
        </w:rPr>
        <w:t xml:space="preserve"> </w:t>
      </w:r>
      <w:r w:rsidR="00F107A6">
        <w:rPr>
          <w:rFonts w:ascii="Times New Roman" w:hAnsi="Times New Roman" w:cs="Times New Roman"/>
          <w:sz w:val="28"/>
        </w:rPr>
        <w:t xml:space="preserve">шкільної </w:t>
      </w:r>
      <w:proofErr w:type="spellStart"/>
      <w:r w:rsidR="00F107A6">
        <w:rPr>
          <w:rFonts w:ascii="Times New Roman" w:hAnsi="Times New Roman" w:cs="Times New Roman"/>
          <w:sz w:val="28"/>
        </w:rPr>
        <w:t>медіастудії</w:t>
      </w:r>
      <w:proofErr w:type="spellEnd"/>
      <w:r w:rsidR="00F107A6">
        <w:rPr>
          <w:rFonts w:ascii="Times New Roman" w:hAnsi="Times New Roman" w:cs="Times New Roman"/>
          <w:sz w:val="28"/>
        </w:rPr>
        <w:t xml:space="preserve"> розпочнемо з укомплектування </w:t>
      </w:r>
      <w:r w:rsidR="00F107A6" w:rsidRPr="00764E6A">
        <w:rPr>
          <w:rFonts w:ascii="Times New Roman" w:hAnsi="Times New Roman" w:cs="Times New Roman"/>
          <w:sz w:val="28"/>
        </w:rPr>
        <w:t>необхідним сучасним обладнанням</w:t>
      </w:r>
      <w:r w:rsidR="00F107A6">
        <w:rPr>
          <w:rFonts w:ascii="Times New Roman" w:hAnsi="Times New Roman" w:cs="Times New Roman"/>
          <w:sz w:val="28"/>
        </w:rPr>
        <w:t xml:space="preserve">. </w:t>
      </w:r>
      <w:r w:rsidR="000D651C">
        <w:rPr>
          <w:rFonts w:ascii="Times New Roman" w:hAnsi="Times New Roman" w:cs="Times New Roman"/>
          <w:sz w:val="28"/>
        </w:rPr>
        <w:t>Це сприятиме п</w:t>
      </w:r>
      <w:r w:rsidR="000D651C" w:rsidRPr="000D651C">
        <w:rPr>
          <w:rFonts w:ascii="Times New Roman" w:hAnsi="Times New Roman" w:cs="Times New Roman"/>
          <w:sz w:val="28"/>
        </w:rPr>
        <w:t>окращ</w:t>
      </w:r>
      <w:r w:rsidR="000D651C">
        <w:rPr>
          <w:rFonts w:ascii="Times New Roman" w:hAnsi="Times New Roman" w:cs="Times New Roman"/>
          <w:sz w:val="28"/>
        </w:rPr>
        <w:t>енню</w:t>
      </w:r>
      <w:r w:rsidR="000D651C" w:rsidRPr="000D651C">
        <w:rPr>
          <w:rFonts w:ascii="Times New Roman" w:hAnsi="Times New Roman" w:cs="Times New Roman"/>
          <w:sz w:val="28"/>
        </w:rPr>
        <w:t xml:space="preserve"> як</w:t>
      </w:r>
      <w:r w:rsidR="000D651C">
        <w:rPr>
          <w:rFonts w:ascii="Times New Roman" w:hAnsi="Times New Roman" w:cs="Times New Roman"/>
          <w:sz w:val="28"/>
        </w:rPr>
        <w:t>о</w:t>
      </w:r>
      <w:r w:rsidR="000D651C" w:rsidRPr="000D651C">
        <w:rPr>
          <w:rFonts w:ascii="Times New Roman" w:hAnsi="Times New Roman" w:cs="Times New Roman"/>
          <w:sz w:val="28"/>
        </w:rPr>
        <w:t>ст</w:t>
      </w:r>
      <w:r w:rsidR="000D651C">
        <w:rPr>
          <w:rFonts w:ascii="Times New Roman" w:hAnsi="Times New Roman" w:cs="Times New Roman"/>
          <w:sz w:val="28"/>
        </w:rPr>
        <w:t>і</w:t>
      </w:r>
      <w:r w:rsidR="000D651C" w:rsidRPr="000D651C">
        <w:rPr>
          <w:rFonts w:ascii="Times New Roman" w:hAnsi="Times New Roman" w:cs="Times New Roman"/>
          <w:sz w:val="28"/>
        </w:rPr>
        <w:t xml:space="preserve"> освітнього процесу</w:t>
      </w:r>
      <w:r w:rsidR="000D651C">
        <w:rPr>
          <w:rFonts w:ascii="Times New Roman" w:hAnsi="Times New Roman" w:cs="Times New Roman"/>
          <w:sz w:val="28"/>
        </w:rPr>
        <w:t>,</w:t>
      </w:r>
      <w:r w:rsidR="000D651C" w:rsidRPr="000D651C">
        <w:rPr>
          <w:rFonts w:ascii="Times New Roman" w:hAnsi="Times New Roman" w:cs="Times New Roman"/>
          <w:sz w:val="28"/>
        </w:rPr>
        <w:t xml:space="preserve"> </w:t>
      </w:r>
      <w:r w:rsidR="000D651C">
        <w:rPr>
          <w:rFonts w:ascii="Times New Roman" w:hAnsi="Times New Roman" w:cs="Times New Roman"/>
          <w:sz w:val="28"/>
        </w:rPr>
        <w:t>п</w:t>
      </w:r>
      <w:r w:rsidR="000D651C" w:rsidRPr="000D651C">
        <w:rPr>
          <w:rFonts w:ascii="Times New Roman" w:hAnsi="Times New Roman" w:cs="Times New Roman"/>
          <w:sz w:val="28"/>
        </w:rPr>
        <w:t>ідвищенн</w:t>
      </w:r>
      <w:r w:rsidR="000D651C">
        <w:rPr>
          <w:rFonts w:ascii="Times New Roman" w:hAnsi="Times New Roman" w:cs="Times New Roman"/>
          <w:sz w:val="28"/>
        </w:rPr>
        <w:t>ю</w:t>
      </w:r>
      <w:r w:rsidR="000D651C" w:rsidRPr="000D651C">
        <w:rPr>
          <w:rFonts w:ascii="Times New Roman" w:hAnsi="Times New Roman" w:cs="Times New Roman"/>
          <w:sz w:val="28"/>
        </w:rPr>
        <w:t xml:space="preserve"> мотивації учнів до навчання</w:t>
      </w:r>
      <w:r w:rsidR="000D651C">
        <w:rPr>
          <w:rFonts w:ascii="Times New Roman" w:hAnsi="Times New Roman" w:cs="Times New Roman"/>
          <w:sz w:val="28"/>
        </w:rPr>
        <w:t>, з</w:t>
      </w:r>
      <w:r w:rsidR="000D651C" w:rsidRPr="000D651C">
        <w:rPr>
          <w:rFonts w:ascii="Times New Roman" w:hAnsi="Times New Roman" w:cs="Times New Roman"/>
          <w:sz w:val="28"/>
        </w:rPr>
        <w:t>астосуванн</w:t>
      </w:r>
      <w:r w:rsidR="000D651C">
        <w:rPr>
          <w:rFonts w:ascii="Times New Roman" w:hAnsi="Times New Roman" w:cs="Times New Roman"/>
          <w:sz w:val="28"/>
        </w:rPr>
        <w:t>ю</w:t>
      </w:r>
      <w:r w:rsidR="000D651C" w:rsidRPr="000D65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651C" w:rsidRPr="000D651C">
        <w:rPr>
          <w:rFonts w:ascii="Times New Roman" w:hAnsi="Times New Roman" w:cs="Times New Roman"/>
          <w:sz w:val="28"/>
        </w:rPr>
        <w:t>компетентнісно</w:t>
      </w:r>
      <w:proofErr w:type="spellEnd"/>
      <w:r w:rsidR="000D651C" w:rsidRPr="000D651C">
        <w:rPr>
          <w:rFonts w:ascii="Times New Roman" w:hAnsi="Times New Roman" w:cs="Times New Roman"/>
          <w:sz w:val="28"/>
        </w:rPr>
        <w:t>-діяльнісного підходу</w:t>
      </w:r>
      <w:r w:rsidR="000D651C">
        <w:rPr>
          <w:rFonts w:ascii="Times New Roman" w:hAnsi="Times New Roman" w:cs="Times New Roman"/>
          <w:sz w:val="28"/>
        </w:rPr>
        <w:t>, популяризації</w:t>
      </w:r>
      <w:r w:rsidR="000D651C" w:rsidRPr="000D651C">
        <w:rPr>
          <w:rFonts w:ascii="Times New Roman" w:hAnsi="Times New Roman" w:cs="Times New Roman"/>
          <w:sz w:val="28"/>
        </w:rPr>
        <w:t xml:space="preserve"> результатів спільної діяльності вихованців, педагогів, батьків</w:t>
      </w:r>
      <w:r w:rsidR="000D651C">
        <w:rPr>
          <w:rFonts w:ascii="Times New Roman" w:hAnsi="Times New Roman" w:cs="Times New Roman"/>
          <w:sz w:val="28"/>
        </w:rPr>
        <w:t>.</w:t>
      </w:r>
    </w:p>
    <w:p w:rsidR="00A73C6D" w:rsidRDefault="00A73C6D" w:rsidP="00F107A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73C6D" w:rsidRDefault="00A73C6D" w:rsidP="00F107A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D52D6" w:rsidRPr="001D11BD" w:rsidRDefault="004F0AFA" w:rsidP="003D52D6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10.</w:t>
      </w:r>
      <w:r w:rsidR="003D52D6">
        <w:rPr>
          <w:rFonts w:ascii="Times New Roman" w:hAnsi="Times New Roman" w:cs="Times New Roman"/>
          <w:b/>
          <w:sz w:val="28"/>
        </w:rPr>
        <w:t xml:space="preserve"> </w:t>
      </w:r>
      <w:r w:rsidR="003D52D6" w:rsidRPr="001D11BD">
        <w:rPr>
          <w:rFonts w:ascii="Times New Roman" w:hAnsi="Times New Roman" w:cs="Times New Roman"/>
          <w:b/>
          <w:sz w:val="28"/>
        </w:rPr>
        <w:t>О</w:t>
      </w:r>
      <w:r w:rsidR="003D52D6">
        <w:rPr>
          <w:rFonts w:ascii="Times New Roman" w:hAnsi="Times New Roman" w:cs="Times New Roman"/>
          <w:b/>
          <w:sz w:val="28"/>
        </w:rPr>
        <w:t>чікувані результат</w:t>
      </w:r>
      <w:r w:rsidR="003D52D6" w:rsidRPr="001D11BD">
        <w:rPr>
          <w:rFonts w:ascii="Times New Roman" w:hAnsi="Times New Roman" w:cs="Times New Roman"/>
          <w:b/>
          <w:sz w:val="28"/>
        </w:rPr>
        <w:t xml:space="preserve"> впровадження </w:t>
      </w:r>
      <w:proofErr w:type="spellStart"/>
      <w:r w:rsidR="003D52D6" w:rsidRPr="001D11BD">
        <w:rPr>
          <w:rFonts w:ascii="Times New Roman" w:hAnsi="Times New Roman" w:cs="Times New Roman"/>
          <w:b/>
          <w:sz w:val="28"/>
        </w:rPr>
        <w:t>про</w:t>
      </w:r>
      <w:r w:rsidR="000D651C">
        <w:rPr>
          <w:rFonts w:ascii="Times New Roman" w:hAnsi="Times New Roman" w:cs="Times New Roman"/>
          <w:b/>
          <w:sz w:val="28"/>
        </w:rPr>
        <w:t>є</w:t>
      </w:r>
      <w:r w:rsidR="003D52D6" w:rsidRPr="001D11BD">
        <w:rPr>
          <w:rFonts w:ascii="Times New Roman" w:hAnsi="Times New Roman" w:cs="Times New Roman"/>
          <w:b/>
          <w:sz w:val="28"/>
        </w:rPr>
        <w:t>кту</w:t>
      </w:r>
      <w:proofErr w:type="spellEnd"/>
      <w:r w:rsidR="003D52D6">
        <w:rPr>
          <w:rFonts w:ascii="Times New Roman" w:hAnsi="Times New Roman" w:cs="Times New Roman"/>
          <w:b/>
          <w:sz w:val="28"/>
        </w:rPr>
        <w:t>:</w:t>
      </w:r>
    </w:p>
    <w:p w:rsidR="003D52D6" w:rsidRPr="00764E6A" w:rsidRDefault="003D52D6" w:rsidP="003D52D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Використання </w:t>
      </w:r>
      <w:proofErr w:type="spellStart"/>
      <w:r>
        <w:rPr>
          <w:rFonts w:ascii="Times New Roman" w:hAnsi="Times New Roman" w:cs="Times New Roman"/>
          <w:sz w:val="28"/>
        </w:rPr>
        <w:t>медіа</w:t>
      </w:r>
      <w:r w:rsidRPr="00764E6A">
        <w:rPr>
          <w:rFonts w:ascii="Times New Roman" w:hAnsi="Times New Roman" w:cs="Times New Roman"/>
          <w:sz w:val="28"/>
        </w:rPr>
        <w:t>студії</w:t>
      </w:r>
      <w:proofErr w:type="spellEnd"/>
      <w:r w:rsidRPr="00764E6A">
        <w:rPr>
          <w:rFonts w:ascii="Times New Roman" w:hAnsi="Times New Roman" w:cs="Times New Roman"/>
          <w:sz w:val="28"/>
        </w:rPr>
        <w:t xml:space="preserve"> та її технічних засобів під час освітнього процесу</w:t>
      </w:r>
      <w:r>
        <w:rPr>
          <w:rFonts w:ascii="Times New Roman" w:hAnsi="Times New Roman" w:cs="Times New Roman"/>
          <w:sz w:val="28"/>
        </w:rPr>
        <w:t xml:space="preserve">, підвищення мотивації здобувачів освіти до самоосвіти й творчості, </w:t>
      </w:r>
      <w:r w:rsidR="00165D04">
        <w:rPr>
          <w:rFonts w:ascii="Times New Roman" w:hAnsi="Times New Roman" w:cs="Times New Roman"/>
          <w:sz w:val="28"/>
        </w:rPr>
        <w:t>покращення профорієнтації</w:t>
      </w:r>
      <w:r>
        <w:rPr>
          <w:rFonts w:ascii="Times New Roman" w:hAnsi="Times New Roman" w:cs="Times New Roman"/>
          <w:sz w:val="28"/>
        </w:rPr>
        <w:t xml:space="preserve"> учнів</w:t>
      </w:r>
      <w:r w:rsidR="00165D04">
        <w:rPr>
          <w:rFonts w:ascii="Times New Roman" w:hAnsi="Times New Roman" w:cs="Times New Roman"/>
          <w:sz w:val="28"/>
        </w:rPr>
        <w:t>, інтеграція зусиль усіх учасників освітнього процесу об’єднає їх у цілісний колектив</w:t>
      </w:r>
      <w:r w:rsidRPr="00764E6A">
        <w:rPr>
          <w:rFonts w:ascii="Times New Roman" w:hAnsi="Times New Roman" w:cs="Times New Roman"/>
          <w:sz w:val="28"/>
        </w:rPr>
        <w:t>.</w:t>
      </w:r>
    </w:p>
    <w:p w:rsidR="009152B4" w:rsidRPr="009152B4" w:rsidRDefault="008B0163" w:rsidP="009152B4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11</w:t>
      </w:r>
      <w:r w:rsidR="004F0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="003D5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9152B4" w:rsidRPr="0091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Орієнтовна вартість (кошторис) </w:t>
      </w:r>
      <w:proofErr w:type="spellStart"/>
      <w:r w:rsidR="009152B4" w:rsidRPr="0091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="009152B4" w:rsidRPr="0091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9152B4" w:rsidRPr="0091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(всі складові </w:t>
      </w:r>
      <w:proofErr w:type="spellStart"/>
      <w:r w:rsidR="009152B4" w:rsidRPr="0091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проєкту</w:t>
      </w:r>
      <w:proofErr w:type="spellEnd"/>
      <w:r w:rsidR="009152B4" w:rsidRPr="0091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та їх орієнтовна вартість)</w:t>
      </w:r>
    </w:p>
    <w:p w:rsidR="009152B4" w:rsidRPr="009152B4" w:rsidRDefault="009152B4" w:rsidP="0091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4201"/>
        <w:gridCol w:w="1742"/>
        <w:gridCol w:w="889"/>
        <w:gridCol w:w="1559"/>
        <w:gridCol w:w="1384"/>
      </w:tblGrid>
      <w:tr w:rsidR="000D6494" w:rsidRPr="009152B4" w:rsidTr="000D6494">
        <w:trPr>
          <w:trHeight w:val="9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2B4" w:rsidRPr="009152B4" w:rsidRDefault="009152B4" w:rsidP="009152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5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  <w:p w:rsidR="009152B4" w:rsidRPr="009152B4" w:rsidRDefault="009152B4" w:rsidP="009152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5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пор.</w:t>
            </w:r>
          </w:p>
          <w:p w:rsidR="009152B4" w:rsidRPr="009152B4" w:rsidRDefault="009152B4" w:rsidP="0091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2B4" w:rsidRPr="009152B4" w:rsidRDefault="009152B4" w:rsidP="009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5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Найменування</w:t>
            </w:r>
          </w:p>
          <w:p w:rsidR="009152B4" w:rsidRPr="009152B4" w:rsidRDefault="009152B4" w:rsidP="009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5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витрат</w:t>
            </w:r>
          </w:p>
          <w:p w:rsidR="009152B4" w:rsidRPr="009152B4" w:rsidRDefault="009152B4" w:rsidP="009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5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2B4" w:rsidRPr="009152B4" w:rsidRDefault="009152B4" w:rsidP="009152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5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Одиниця</w:t>
            </w:r>
          </w:p>
          <w:p w:rsidR="009152B4" w:rsidRPr="009152B4" w:rsidRDefault="00016A8E" w:rsidP="009152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вимірю</w:t>
            </w:r>
            <w:r w:rsidR="009152B4" w:rsidRPr="00915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вання</w:t>
            </w:r>
          </w:p>
          <w:p w:rsidR="009152B4" w:rsidRPr="009152B4" w:rsidRDefault="009152B4" w:rsidP="009152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5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2B4" w:rsidRPr="009152B4" w:rsidRDefault="009152B4" w:rsidP="009152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5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Кіль-кість,</w:t>
            </w:r>
          </w:p>
          <w:p w:rsidR="009152B4" w:rsidRPr="009152B4" w:rsidRDefault="009152B4" w:rsidP="009152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5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2B4" w:rsidRPr="009152B4" w:rsidRDefault="009152B4" w:rsidP="009152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5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Вартість за</w:t>
            </w:r>
          </w:p>
          <w:p w:rsidR="009152B4" w:rsidRPr="009152B4" w:rsidRDefault="009152B4" w:rsidP="009152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5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одиницю,</w:t>
            </w:r>
          </w:p>
          <w:p w:rsidR="009152B4" w:rsidRPr="009152B4" w:rsidRDefault="009152B4" w:rsidP="009152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5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грн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2B4" w:rsidRPr="009152B4" w:rsidRDefault="009152B4" w:rsidP="009152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5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Всього,</w:t>
            </w:r>
          </w:p>
          <w:p w:rsidR="009152B4" w:rsidRPr="009152B4" w:rsidRDefault="009152B4" w:rsidP="009152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5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грн</w:t>
            </w:r>
          </w:p>
        </w:tc>
      </w:tr>
      <w:tr w:rsidR="000D6494" w:rsidRPr="009152B4" w:rsidTr="000D6494">
        <w:trPr>
          <w:trHeight w:val="4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2B4" w:rsidRPr="009152B4" w:rsidRDefault="009152B4" w:rsidP="0091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2B4" w:rsidRPr="009152B4" w:rsidRDefault="003D540B" w:rsidP="003D540B">
            <w:pPr>
              <w:pStyle w:val="1"/>
              <w:shd w:val="clear" w:color="auto" w:fill="FFFFFF"/>
              <w:spacing w:before="0" w:after="300"/>
              <w:rPr>
                <w:rFonts w:ascii="Times New Roman" w:hAnsi="Times New Roman" w:cs="Times New Roman"/>
                <w:color w:val="221F1F"/>
                <w:sz w:val="24"/>
                <w:szCs w:val="54"/>
              </w:rPr>
            </w:pPr>
            <w:proofErr w:type="spellStart"/>
            <w:r w:rsidRPr="003D540B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>Sony</w:t>
            </w:r>
            <w:proofErr w:type="spellEnd"/>
            <w:r w:rsidRPr="003D540B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 xml:space="preserve"> FDR-AX53 </w:t>
            </w:r>
            <w:proofErr w:type="spellStart"/>
            <w:r w:rsidRPr="003D540B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>Black</w:t>
            </w:r>
            <w:proofErr w:type="spellEnd"/>
            <w:r w:rsidRPr="003D540B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 xml:space="preserve"> </w:t>
            </w:r>
            <w:proofErr w:type="spellStart"/>
            <w:r w:rsidRPr="003D540B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>Видеокамера</w:t>
            </w:r>
            <w:proofErr w:type="spellEnd"/>
            <w:r w:rsidRPr="003D540B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 xml:space="preserve"> 4K </w:t>
            </w:r>
            <w:proofErr w:type="spellStart"/>
            <w:r w:rsidRPr="003D540B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>Flash</w:t>
            </w:r>
            <w:proofErr w:type="spellEnd"/>
            <w:r w:rsidRPr="003D540B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 xml:space="preserve"> </w:t>
            </w:r>
            <w:proofErr w:type="spellStart"/>
            <w:r w:rsidRPr="003D540B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>Handycam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2B4" w:rsidRPr="009152B4" w:rsidRDefault="00D03C1C" w:rsidP="009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2B4" w:rsidRPr="009152B4" w:rsidRDefault="009152B4" w:rsidP="009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2B4" w:rsidRPr="009152B4" w:rsidRDefault="003D540B" w:rsidP="009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9152B4" w:rsidRPr="00A618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  <w:r w:rsidR="00415D10" w:rsidRPr="00A618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9152B4" w:rsidRPr="00A618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2B4" w:rsidRPr="009152B4" w:rsidRDefault="003D540B" w:rsidP="009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9152B4" w:rsidRPr="00A618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 грн</w:t>
            </w:r>
          </w:p>
        </w:tc>
      </w:tr>
      <w:tr w:rsidR="000D6494" w:rsidRPr="009152B4" w:rsidTr="000D6494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2B4" w:rsidRPr="009152B4" w:rsidRDefault="009152B4" w:rsidP="0091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2B4" w:rsidRPr="009152B4" w:rsidRDefault="00016A8E" w:rsidP="00415D10">
            <w:pPr>
              <w:pStyle w:val="1"/>
              <w:spacing w:before="0" w:line="240" w:lineRule="auto"/>
              <w:textAlignment w:val="baseline"/>
              <w:rPr>
                <w:rFonts w:ascii="Times New Roman" w:hAnsi="Times New Roman" w:cs="Times New Roman"/>
                <w:color w:val="221F1F"/>
                <w:sz w:val="24"/>
                <w:szCs w:val="5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>Стабілізатор</w:t>
            </w:r>
            <w:r w:rsidR="009152B4" w:rsidRPr="009152B4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 xml:space="preserve"> </w:t>
            </w:r>
            <w:proofErr w:type="spellStart"/>
            <w:r w:rsidR="009152B4" w:rsidRPr="009152B4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>Baseus</w:t>
            </w:r>
            <w:proofErr w:type="spellEnd"/>
            <w:r w:rsidR="009152B4" w:rsidRPr="009152B4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 xml:space="preserve"> </w:t>
            </w:r>
            <w:proofErr w:type="spellStart"/>
            <w:r w:rsidR="009152B4" w:rsidRPr="009152B4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>Handheld</w:t>
            </w:r>
            <w:proofErr w:type="spellEnd"/>
            <w:r w:rsidR="009152B4" w:rsidRPr="009152B4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 xml:space="preserve"> </w:t>
            </w:r>
            <w:proofErr w:type="spellStart"/>
            <w:r w:rsidR="009152B4" w:rsidRPr="009152B4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>Gi</w:t>
            </w:r>
            <w:r w:rsidR="00415D10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>mbal</w:t>
            </w:r>
            <w:proofErr w:type="spellEnd"/>
            <w:r w:rsidR="00415D10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 xml:space="preserve"> </w:t>
            </w:r>
            <w:proofErr w:type="spellStart"/>
            <w:r w:rsidR="00415D10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>Stabilizer</w:t>
            </w:r>
            <w:proofErr w:type="spellEnd"/>
            <w:r w:rsidR="00415D10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>трьох осевий</w:t>
            </w:r>
            <w:r w:rsidR="00415D10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 xml:space="preserve"> стабі</w:t>
            </w:r>
            <w:r w:rsidR="009152B4" w:rsidRPr="009152B4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>л</w:t>
            </w:r>
            <w:r w:rsidR="00415D10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>і</w:t>
            </w:r>
            <w:r w:rsidR="009152B4" w:rsidRPr="009152B4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>затор д</w:t>
            </w:r>
            <w:r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>ля телефона та екшн-камери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2B4" w:rsidRPr="009152B4" w:rsidRDefault="00D03C1C" w:rsidP="009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2B4" w:rsidRPr="009152B4" w:rsidRDefault="009152B4" w:rsidP="009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2B4" w:rsidRPr="009152B4" w:rsidRDefault="009152B4" w:rsidP="009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4200 грн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2B4" w:rsidRPr="009152B4" w:rsidRDefault="009152B4" w:rsidP="009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4200 грн</w:t>
            </w:r>
          </w:p>
        </w:tc>
      </w:tr>
      <w:tr w:rsidR="000D6494" w:rsidRPr="009152B4" w:rsidTr="00A73C6D">
        <w:trPr>
          <w:trHeight w:val="4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494" w:rsidRPr="009152B4" w:rsidRDefault="000D6494" w:rsidP="0091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494" w:rsidRPr="000D6494" w:rsidRDefault="000D6494" w:rsidP="000D6494">
            <w:pPr>
              <w:pStyle w:val="1"/>
              <w:spacing w:before="0" w:line="240" w:lineRule="auto"/>
              <w:textAlignment w:val="baseline"/>
              <w:rPr>
                <w:rFonts w:ascii="Times New Roman" w:hAnsi="Times New Roman" w:cs="Times New Roman"/>
                <w:color w:val="221F1F"/>
                <w:sz w:val="24"/>
                <w:szCs w:val="5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>Жорсткий</w:t>
            </w:r>
            <w:r w:rsidRPr="00016A8E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 xml:space="preserve"> диск </w:t>
            </w:r>
            <w:proofErr w:type="spellStart"/>
            <w:r w:rsidRPr="00016A8E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>Seagate</w:t>
            </w:r>
            <w:proofErr w:type="spellEnd"/>
            <w:r w:rsidRPr="00016A8E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 xml:space="preserve"> </w:t>
            </w:r>
            <w:proofErr w:type="spellStart"/>
            <w:r w:rsidRPr="00016A8E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>Backup</w:t>
            </w:r>
            <w:proofErr w:type="spellEnd"/>
            <w:r w:rsidRPr="00016A8E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 xml:space="preserve"> </w:t>
            </w:r>
            <w:proofErr w:type="spellStart"/>
            <w:r w:rsidRPr="00016A8E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>Plus</w:t>
            </w:r>
            <w:proofErr w:type="spellEnd"/>
            <w:r w:rsidRPr="00016A8E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 xml:space="preserve"> </w:t>
            </w:r>
            <w:proofErr w:type="spellStart"/>
            <w:r w:rsidRPr="00016A8E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>Hub</w:t>
            </w:r>
            <w:proofErr w:type="spellEnd"/>
            <w:r w:rsidRPr="00016A8E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 xml:space="preserve"> 6TB STEL6000200 3.5 USB 3.0 </w:t>
            </w:r>
            <w:proofErr w:type="spellStart"/>
            <w:r w:rsidRPr="00016A8E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>External</w:t>
            </w:r>
            <w:proofErr w:type="spellEnd"/>
            <w:r w:rsidRPr="00016A8E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 xml:space="preserve"> </w:t>
            </w:r>
            <w:proofErr w:type="spellStart"/>
            <w:r w:rsidRPr="00016A8E">
              <w:rPr>
                <w:rFonts w:ascii="Times New Roman" w:hAnsi="Times New Roman" w:cs="Times New Roman"/>
                <w:color w:val="221F1F"/>
                <w:sz w:val="24"/>
                <w:szCs w:val="54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494" w:rsidRPr="009152B4" w:rsidRDefault="00D03C1C" w:rsidP="009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  <w:r w:rsidR="00A73C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494" w:rsidRPr="009152B4" w:rsidRDefault="000D6494" w:rsidP="009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494" w:rsidRPr="009152B4" w:rsidRDefault="000D6494" w:rsidP="009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5800грн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494" w:rsidRPr="009152B4" w:rsidRDefault="000D6494" w:rsidP="009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5800грн</w:t>
            </w:r>
          </w:p>
        </w:tc>
      </w:tr>
      <w:tr w:rsidR="00A73C6D" w:rsidRPr="009152B4" w:rsidTr="007B092D">
        <w:trPr>
          <w:trHeight w:val="446"/>
        </w:trPr>
        <w:tc>
          <w:tcPr>
            <w:tcW w:w="9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C6D" w:rsidRDefault="00A73C6D" w:rsidP="00A7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РАЗОМ: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C6D" w:rsidRDefault="00A73C6D" w:rsidP="009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45000</w:t>
            </w:r>
          </w:p>
        </w:tc>
      </w:tr>
    </w:tbl>
    <w:p w:rsidR="009152B4" w:rsidRPr="009152B4" w:rsidRDefault="009152B4" w:rsidP="009152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152B4" w:rsidRPr="009152B4" w:rsidRDefault="004F0AFA" w:rsidP="009152B4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12.</w:t>
      </w:r>
      <w:r w:rsidR="009152B4" w:rsidRPr="0091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 Чи потребує </w:t>
      </w:r>
      <w:proofErr w:type="spellStart"/>
      <w:r w:rsidR="009152B4" w:rsidRPr="0091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  <w:proofErr w:type="spellEnd"/>
      <w:r w:rsidR="009152B4" w:rsidRPr="0091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додаткових коштів на утримання об’єкта, що є результатом реалізації </w:t>
      </w:r>
      <w:proofErr w:type="spellStart"/>
      <w:r w:rsidR="009152B4" w:rsidRPr="0091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="009152B4" w:rsidRPr="0091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9152B4" w:rsidRPr="0091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(наприклад, витрати на прибирання, електроенергію, водопостачання, поточний ремонт, технічне обслуговування)</w:t>
      </w:r>
      <w:r w:rsidR="009152B4" w:rsidRPr="0091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?</w:t>
      </w:r>
    </w:p>
    <w:p w:rsidR="009152B4" w:rsidRPr="009E3EA4" w:rsidRDefault="009152B4" w:rsidP="009E3EA4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D52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  <w:t>так</w:t>
      </w:r>
    </w:p>
    <w:p w:rsidR="009152B4" w:rsidRDefault="009152B4" w:rsidP="009152B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91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Короткий опис та оцінка суми річних витрат:</w:t>
      </w:r>
    </w:p>
    <w:p w:rsidR="003D52D6" w:rsidRPr="008B0163" w:rsidRDefault="008B0163" w:rsidP="009152B4">
      <w:pPr>
        <w:spacing w:after="0" w:line="240" w:lineRule="auto"/>
        <w:ind w:left="-2" w:hanging="2"/>
        <w:rPr>
          <w:rFonts w:ascii="Times New Roman" w:eastAsiaTheme="majorEastAsia" w:hAnsi="Times New Roman" w:cs="Times New Roman"/>
          <w:color w:val="221F1F"/>
          <w:sz w:val="28"/>
          <w:szCs w:val="54"/>
        </w:rPr>
      </w:pPr>
      <w:r w:rsidRPr="008B0163">
        <w:rPr>
          <w:rFonts w:ascii="Times New Roman" w:eastAsiaTheme="majorEastAsia" w:hAnsi="Times New Roman" w:cs="Times New Roman"/>
          <w:color w:val="221F1F"/>
          <w:sz w:val="28"/>
          <w:szCs w:val="54"/>
        </w:rPr>
        <w:t xml:space="preserve">Витрати електроенергії на </w:t>
      </w:r>
      <w:r>
        <w:rPr>
          <w:rFonts w:ascii="Times New Roman" w:eastAsiaTheme="majorEastAsia" w:hAnsi="Times New Roman" w:cs="Times New Roman"/>
          <w:color w:val="221F1F"/>
          <w:sz w:val="28"/>
          <w:szCs w:val="54"/>
        </w:rPr>
        <w:t>зарядку</w:t>
      </w:r>
      <w:r w:rsidR="003D540B">
        <w:rPr>
          <w:rFonts w:ascii="Times New Roman" w:eastAsiaTheme="majorEastAsia" w:hAnsi="Times New Roman" w:cs="Times New Roman"/>
          <w:color w:val="221F1F"/>
          <w:sz w:val="28"/>
          <w:szCs w:val="54"/>
        </w:rPr>
        <w:t xml:space="preserve"> акумулятора відеокамери</w:t>
      </w:r>
      <w:r>
        <w:rPr>
          <w:rFonts w:ascii="Times New Roman" w:eastAsiaTheme="majorEastAsia" w:hAnsi="Times New Roman" w:cs="Times New Roman"/>
          <w:color w:val="221F1F"/>
          <w:sz w:val="28"/>
          <w:szCs w:val="54"/>
        </w:rPr>
        <w:t>.</w:t>
      </w:r>
    </w:p>
    <w:p w:rsidR="009152B4" w:rsidRPr="009152B4" w:rsidRDefault="004F0AFA" w:rsidP="009152B4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13.</w:t>
      </w:r>
      <w:r w:rsidR="009152B4" w:rsidRPr="0091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Додатки</w:t>
      </w:r>
      <w:r w:rsidR="009152B4" w:rsidRPr="009152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(фотографії, малюнки, схеми, описи, графічні зображення, додаткові пояснення тощо), </w:t>
      </w:r>
      <w:r w:rsidR="009152B4" w:rsidRPr="00915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вказати перелік:</w:t>
      </w:r>
    </w:p>
    <w:p w:rsidR="000D6494" w:rsidRPr="00764E6A" w:rsidRDefault="000D6494" w:rsidP="000D6494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uk-UA"/>
        </w:rPr>
        <w:drawing>
          <wp:inline distT="0" distB="0" distL="0" distR="0" wp14:anchorId="54F8CE14" wp14:editId="6806A8CF">
            <wp:extent cx="2781300" cy="2781300"/>
            <wp:effectExtent l="0" t="0" r="0" b="0"/>
            <wp:docPr id="4" name="Рисунок 4" descr="Стедикам Baseus Handheld Gimbal Stabilizer трехосевой стабилизатор для телефона и экшн-камеры Черный - 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едикам Baseus Handheld Gimbal Stabilizer трехосевой стабилизатор для телефона и экшн-камеры Черный - изображение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494">
        <w:rPr>
          <w:rFonts w:ascii="Times New Roman" w:hAnsi="Times New Roman" w:cs="Times New Roman"/>
          <w:color w:val="221F1F"/>
          <w:sz w:val="24"/>
          <w:szCs w:val="5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54"/>
        </w:rPr>
        <w:t>Стабілізатор</w:t>
      </w:r>
      <w:r w:rsidRPr="009152B4">
        <w:rPr>
          <w:rFonts w:ascii="Times New Roman" w:hAnsi="Times New Roman" w:cs="Times New Roman"/>
          <w:color w:val="221F1F"/>
          <w:sz w:val="24"/>
          <w:szCs w:val="54"/>
        </w:rPr>
        <w:t xml:space="preserve"> </w:t>
      </w:r>
      <w:proofErr w:type="spellStart"/>
      <w:r w:rsidRPr="009152B4">
        <w:rPr>
          <w:rFonts w:ascii="Times New Roman" w:hAnsi="Times New Roman" w:cs="Times New Roman"/>
          <w:color w:val="221F1F"/>
          <w:sz w:val="24"/>
          <w:szCs w:val="54"/>
        </w:rPr>
        <w:t>Baseus</w:t>
      </w:r>
      <w:proofErr w:type="spellEnd"/>
      <w:r w:rsidRPr="009152B4">
        <w:rPr>
          <w:rFonts w:ascii="Times New Roman" w:hAnsi="Times New Roman" w:cs="Times New Roman"/>
          <w:color w:val="221F1F"/>
          <w:sz w:val="24"/>
          <w:szCs w:val="54"/>
        </w:rPr>
        <w:t xml:space="preserve"> </w:t>
      </w:r>
      <w:proofErr w:type="spellStart"/>
      <w:r w:rsidRPr="009152B4">
        <w:rPr>
          <w:rFonts w:ascii="Times New Roman" w:hAnsi="Times New Roman" w:cs="Times New Roman"/>
          <w:color w:val="221F1F"/>
          <w:sz w:val="24"/>
          <w:szCs w:val="54"/>
        </w:rPr>
        <w:t>Handheld</w:t>
      </w:r>
      <w:proofErr w:type="spellEnd"/>
      <w:r w:rsidRPr="009152B4">
        <w:rPr>
          <w:rFonts w:ascii="Times New Roman" w:hAnsi="Times New Roman" w:cs="Times New Roman"/>
          <w:color w:val="221F1F"/>
          <w:sz w:val="24"/>
          <w:szCs w:val="54"/>
        </w:rPr>
        <w:t xml:space="preserve"> </w:t>
      </w:r>
      <w:proofErr w:type="spellStart"/>
      <w:r w:rsidRPr="009152B4">
        <w:rPr>
          <w:rFonts w:ascii="Times New Roman" w:hAnsi="Times New Roman" w:cs="Times New Roman"/>
          <w:color w:val="221F1F"/>
          <w:sz w:val="24"/>
          <w:szCs w:val="54"/>
        </w:rPr>
        <w:t>Gi</w:t>
      </w:r>
      <w:r>
        <w:rPr>
          <w:rFonts w:ascii="Times New Roman" w:hAnsi="Times New Roman" w:cs="Times New Roman"/>
          <w:color w:val="221F1F"/>
          <w:sz w:val="24"/>
          <w:szCs w:val="54"/>
        </w:rPr>
        <w:t>mbal</w:t>
      </w:r>
      <w:proofErr w:type="spellEnd"/>
      <w:r>
        <w:rPr>
          <w:rFonts w:ascii="Times New Roman" w:hAnsi="Times New Roman" w:cs="Times New Roman"/>
          <w:color w:val="221F1F"/>
          <w:sz w:val="24"/>
          <w:szCs w:val="54"/>
        </w:rPr>
        <w:t xml:space="preserve"> </w:t>
      </w:r>
      <w:proofErr w:type="spellStart"/>
      <w:r>
        <w:rPr>
          <w:rFonts w:ascii="Times New Roman" w:hAnsi="Times New Roman" w:cs="Times New Roman"/>
          <w:color w:val="221F1F"/>
          <w:sz w:val="24"/>
          <w:szCs w:val="54"/>
        </w:rPr>
        <w:t>Stabilizer</w:t>
      </w:r>
      <w:proofErr w:type="spellEnd"/>
      <w:r>
        <w:rPr>
          <w:rFonts w:ascii="Times New Roman" w:hAnsi="Times New Roman" w:cs="Times New Roman"/>
          <w:color w:val="221F1F"/>
          <w:sz w:val="24"/>
          <w:szCs w:val="54"/>
        </w:rPr>
        <w:t xml:space="preserve"> трьох осевий стабі</w:t>
      </w:r>
      <w:r w:rsidRPr="009152B4">
        <w:rPr>
          <w:rFonts w:ascii="Times New Roman" w:hAnsi="Times New Roman" w:cs="Times New Roman"/>
          <w:color w:val="221F1F"/>
          <w:sz w:val="24"/>
          <w:szCs w:val="54"/>
        </w:rPr>
        <w:t>л</w:t>
      </w:r>
      <w:r>
        <w:rPr>
          <w:rFonts w:ascii="Times New Roman" w:hAnsi="Times New Roman" w:cs="Times New Roman"/>
          <w:color w:val="221F1F"/>
          <w:sz w:val="24"/>
          <w:szCs w:val="54"/>
        </w:rPr>
        <w:t>і</w:t>
      </w:r>
      <w:r w:rsidRPr="009152B4">
        <w:rPr>
          <w:rFonts w:ascii="Times New Roman" w:hAnsi="Times New Roman" w:cs="Times New Roman"/>
          <w:color w:val="221F1F"/>
          <w:sz w:val="24"/>
          <w:szCs w:val="54"/>
        </w:rPr>
        <w:t>затор д</w:t>
      </w:r>
      <w:r>
        <w:rPr>
          <w:rFonts w:ascii="Times New Roman" w:hAnsi="Times New Roman" w:cs="Times New Roman"/>
          <w:color w:val="221F1F"/>
          <w:sz w:val="24"/>
          <w:szCs w:val="54"/>
        </w:rPr>
        <w:t>ля телефона та екшн-камери</w:t>
      </w:r>
      <w:r w:rsidRPr="00071916">
        <w:rPr>
          <w:rFonts w:ascii="Times New Roman" w:hAnsi="Times New Roman" w:cs="Times New Roman"/>
          <w:color w:val="221F1F"/>
          <w:sz w:val="24"/>
          <w:szCs w:val="54"/>
        </w:rPr>
        <w:t xml:space="preserve"> </w:t>
      </w:r>
    </w:p>
    <w:p w:rsidR="000D6494" w:rsidRDefault="00071916" w:rsidP="000D6494">
      <w:pPr>
        <w:pStyle w:val="1"/>
        <w:spacing w:before="0" w:line="240" w:lineRule="auto"/>
        <w:textAlignment w:val="baseline"/>
        <w:rPr>
          <w:noProof/>
          <w:lang w:eastAsia="uk-UA"/>
        </w:rPr>
      </w:pPr>
      <w:r w:rsidRPr="00071916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lastRenderedPageBreak/>
        <w:t xml:space="preserve"> </w:t>
      </w:r>
      <w:r w:rsidR="000D6494">
        <w:rPr>
          <w:noProof/>
          <w:lang w:eastAsia="uk-UA"/>
        </w:rPr>
        <w:drawing>
          <wp:inline distT="0" distB="0" distL="0" distR="0" wp14:anchorId="77B0C8CA" wp14:editId="5413E74A">
            <wp:extent cx="3810000" cy="3810000"/>
            <wp:effectExtent l="0" t="0" r="0" b="0"/>
            <wp:docPr id="6" name="Рисунок 6" descr="Sony FDR-AX53 Black Видеокамера 4K Flash Handyca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ny FDR-AX53 Black Видеокамера 4K Flash Handycam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494" w:rsidRPr="000D6494">
        <w:rPr>
          <w:rFonts w:ascii="Times New Roman" w:hAnsi="Times New Roman" w:cs="Times New Roman"/>
          <w:color w:val="221F1F"/>
          <w:sz w:val="24"/>
          <w:szCs w:val="54"/>
        </w:rPr>
        <w:t xml:space="preserve"> </w:t>
      </w:r>
      <w:proofErr w:type="spellStart"/>
      <w:r w:rsidR="000D6494" w:rsidRPr="003D540B">
        <w:rPr>
          <w:rFonts w:ascii="Times New Roman" w:hAnsi="Times New Roman" w:cs="Times New Roman"/>
          <w:color w:val="221F1F"/>
          <w:sz w:val="24"/>
          <w:szCs w:val="54"/>
        </w:rPr>
        <w:t>Sony</w:t>
      </w:r>
      <w:proofErr w:type="spellEnd"/>
      <w:r w:rsidR="000D6494" w:rsidRPr="003D540B">
        <w:rPr>
          <w:rFonts w:ascii="Times New Roman" w:hAnsi="Times New Roman" w:cs="Times New Roman"/>
          <w:color w:val="221F1F"/>
          <w:sz w:val="24"/>
          <w:szCs w:val="54"/>
        </w:rPr>
        <w:t xml:space="preserve"> FDR-AX53 </w:t>
      </w:r>
      <w:proofErr w:type="spellStart"/>
      <w:r w:rsidR="000D6494" w:rsidRPr="003D540B">
        <w:rPr>
          <w:rFonts w:ascii="Times New Roman" w:hAnsi="Times New Roman" w:cs="Times New Roman"/>
          <w:color w:val="221F1F"/>
          <w:sz w:val="24"/>
          <w:szCs w:val="54"/>
        </w:rPr>
        <w:t>Black</w:t>
      </w:r>
      <w:proofErr w:type="spellEnd"/>
      <w:r w:rsidR="000D6494" w:rsidRPr="003D540B">
        <w:rPr>
          <w:rFonts w:ascii="Times New Roman" w:hAnsi="Times New Roman" w:cs="Times New Roman"/>
          <w:color w:val="221F1F"/>
          <w:sz w:val="24"/>
          <w:szCs w:val="54"/>
        </w:rPr>
        <w:t xml:space="preserve"> </w:t>
      </w:r>
      <w:proofErr w:type="spellStart"/>
      <w:r w:rsidR="000D6494" w:rsidRPr="003D540B">
        <w:rPr>
          <w:rFonts w:ascii="Times New Roman" w:hAnsi="Times New Roman" w:cs="Times New Roman"/>
          <w:color w:val="221F1F"/>
          <w:sz w:val="24"/>
          <w:szCs w:val="54"/>
        </w:rPr>
        <w:t>Видеокамера</w:t>
      </w:r>
      <w:proofErr w:type="spellEnd"/>
      <w:r w:rsidR="000D6494" w:rsidRPr="003D540B">
        <w:rPr>
          <w:rFonts w:ascii="Times New Roman" w:hAnsi="Times New Roman" w:cs="Times New Roman"/>
          <w:color w:val="221F1F"/>
          <w:sz w:val="24"/>
          <w:szCs w:val="54"/>
        </w:rPr>
        <w:t xml:space="preserve"> 4K </w:t>
      </w:r>
      <w:proofErr w:type="spellStart"/>
      <w:r w:rsidR="000D6494" w:rsidRPr="003D540B">
        <w:rPr>
          <w:rFonts w:ascii="Times New Roman" w:hAnsi="Times New Roman" w:cs="Times New Roman"/>
          <w:color w:val="221F1F"/>
          <w:sz w:val="24"/>
          <w:szCs w:val="54"/>
        </w:rPr>
        <w:t>Flash</w:t>
      </w:r>
      <w:proofErr w:type="spellEnd"/>
      <w:r w:rsidR="000D6494" w:rsidRPr="003D540B">
        <w:rPr>
          <w:rFonts w:ascii="Times New Roman" w:hAnsi="Times New Roman" w:cs="Times New Roman"/>
          <w:color w:val="221F1F"/>
          <w:sz w:val="24"/>
          <w:szCs w:val="54"/>
        </w:rPr>
        <w:t xml:space="preserve"> </w:t>
      </w:r>
      <w:proofErr w:type="spellStart"/>
      <w:r w:rsidR="000D6494" w:rsidRPr="003D540B">
        <w:rPr>
          <w:rFonts w:ascii="Times New Roman" w:hAnsi="Times New Roman" w:cs="Times New Roman"/>
          <w:color w:val="221F1F"/>
          <w:sz w:val="24"/>
          <w:szCs w:val="54"/>
        </w:rPr>
        <w:t>Handycam</w:t>
      </w:r>
      <w:proofErr w:type="spellEnd"/>
    </w:p>
    <w:p w:rsidR="00071916" w:rsidRDefault="00071916" w:rsidP="0007191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</w:p>
    <w:p w:rsidR="000D6494" w:rsidRDefault="000D6494" w:rsidP="0007191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</w:p>
    <w:p w:rsidR="000D6494" w:rsidRDefault="000D6494" w:rsidP="00071916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</w:p>
    <w:p w:rsidR="00071916" w:rsidRPr="00016A8E" w:rsidRDefault="00071916" w:rsidP="00071916">
      <w:pPr>
        <w:pStyle w:val="1"/>
        <w:spacing w:before="0" w:line="240" w:lineRule="auto"/>
        <w:textAlignment w:val="baseline"/>
        <w:rPr>
          <w:rFonts w:ascii="Times New Roman" w:hAnsi="Times New Roman" w:cs="Times New Roman"/>
          <w:color w:val="221F1F"/>
          <w:sz w:val="24"/>
          <w:szCs w:val="54"/>
        </w:rPr>
      </w:pPr>
      <w:r>
        <w:rPr>
          <w:noProof/>
          <w:lang w:eastAsia="uk-UA"/>
        </w:rPr>
        <w:drawing>
          <wp:inline distT="0" distB="0" distL="0" distR="0" wp14:anchorId="1A9CF01B" wp14:editId="11B3F6B5">
            <wp:extent cx="1733550" cy="3000374"/>
            <wp:effectExtent l="0" t="0" r="0" b="0"/>
            <wp:docPr id="3" name="Рисунок 3" descr="Жесткий диск Seagate Backup Plus Hub 6TB STEL6000200 3.5 USB 3.0 External Black - 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Жесткий диск Seagate Backup Plus Hub 6TB STEL6000200 3.5 USB 3.0 External Black - изображение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642" cy="300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916">
        <w:rPr>
          <w:rFonts w:ascii="Times New Roman" w:hAnsi="Times New Roman" w:cs="Times New Roman"/>
          <w:color w:val="221F1F"/>
          <w:sz w:val="24"/>
          <w:szCs w:val="5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54"/>
        </w:rPr>
        <w:t>Жорсткий</w:t>
      </w:r>
      <w:r w:rsidRPr="00016A8E">
        <w:rPr>
          <w:rFonts w:ascii="Times New Roman" w:hAnsi="Times New Roman" w:cs="Times New Roman"/>
          <w:color w:val="221F1F"/>
          <w:sz w:val="24"/>
          <w:szCs w:val="54"/>
        </w:rPr>
        <w:t xml:space="preserve"> диск </w:t>
      </w:r>
      <w:proofErr w:type="spellStart"/>
      <w:r w:rsidRPr="00016A8E">
        <w:rPr>
          <w:rFonts w:ascii="Times New Roman" w:hAnsi="Times New Roman" w:cs="Times New Roman"/>
          <w:color w:val="221F1F"/>
          <w:sz w:val="24"/>
          <w:szCs w:val="54"/>
        </w:rPr>
        <w:t>Seagate</w:t>
      </w:r>
      <w:proofErr w:type="spellEnd"/>
      <w:r w:rsidRPr="00016A8E">
        <w:rPr>
          <w:rFonts w:ascii="Times New Roman" w:hAnsi="Times New Roman" w:cs="Times New Roman"/>
          <w:color w:val="221F1F"/>
          <w:sz w:val="24"/>
          <w:szCs w:val="54"/>
        </w:rPr>
        <w:t xml:space="preserve"> </w:t>
      </w:r>
      <w:proofErr w:type="spellStart"/>
      <w:r w:rsidRPr="00016A8E">
        <w:rPr>
          <w:rFonts w:ascii="Times New Roman" w:hAnsi="Times New Roman" w:cs="Times New Roman"/>
          <w:color w:val="221F1F"/>
          <w:sz w:val="24"/>
          <w:szCs w:val="54"/>
        </w:rPr>
        <w:t>Backup</w:t>
      </w:r>
      <w:proofErr w:type="spellEnd"/>
      <w:r w:rsidRPr="00016A8E">
        <w:rPr>
          <w:rFonts w:ascii="Times New Roman" w:hAnsi="Times New Roman" w:cs="Times New Roman"/>
          <w:color w:val="221F1F"/>
          <w:sz w:val="24"/>
          <w:szCs w:val="54"/>
        </w:rPr>
        <w:t xml:space="preserve"> </w:t>
      </w:r>
      <w:proofErr w:type="spellStart"/>
      <w:r w:rsidRPr="00016A8E">
        <w:rPr>
          <w:rFonts w:ascii="Times New Roman" w:hAnsi="Times New Roman" w:cs="Times New Roman"/>
          <w:color w:val="221F1F"/>
          <w:sz w:val="24"/>
          <w:szCs w:val="54"/>
        </w:rPr>
        <w:t>Plus</w:t>
      </w:r>
      <w:proofErr w:type="spellEnd"/>
      <w:r w:rsidRPr="00016A8E">
        <w:rPr>
          <w:rFonts w:ascii="Times New Roman" w:hAnsi="Times New Roman" w:cs="Times New Roman"/>
          <w:color w:val="221F1F"/>
          <w:sz w:val="24"/>
          <w:szCs w:val="54"/>
        </w:rPr>
        <w:t xml:space="preserve"> </w:t>
      </w:r>
      <w:proofErr w:type="spellStart"/>
      <w:r w:rsidRPr="00016A8E">
        <w:rPr>
          <w:rFonts w:ascii="Times New Roman" w:hAnsi="Times New Roman" w:cs="Times New Roman"/>
          <w:color w:val="221F1F"/>
          <w:sz w:val="24"/>
          <w:szCs w:val="54"/>
        </w:rPr>
        <w:t>Hub</w:t>
      </w:r>
      <w:proofErr w:type="spellEnd"/>
      <w:r w:rsidRPr="00016A8E">
        <w:rPr>
          <w:rFonts w:ascii="Times New Roman" w:hAnsi="Times New Roman" w:cs="Times New Roman"/>
          <w:color w:val="221F1F"/>
          <w:sz w:val="24"/>
          <w:szCs w:val="54"/>
        </w:rPr>
        <w:t xml:space="preserve"> 6TB STEL6000200 3.5 USB 3.0 </w:t>
      </w:r>
      <w:proofErr w:type="spellStart"/>
      <w:r w:rsidRPr="00016A8E">
        <w:rPr>
          <w:rFonts w:ascii="Times New Roman" w:hAnsi="Times New Roman" w:cs="Times New Roman"/>
          <w:color w:val="221F1F"/>
          <w:sz w:val="24"/>
          <w:szCs w:val="54"/>
        </w:rPr>
        <w:t>External</w:t>
      </w:r>
      <w:proofErr w:type="spellEnd"/>
      <w:r w:rsidRPr="00016A8E">
        <w:rPr>
          <w:rFonts w:ascii="Times New Roman" w:hAnsi="Times New Roman" w:cs="Times New Roman"/>
          <w:color w:val="221F1F"/>
          <w:sz w:val="24"/>
          <w:szCs w:val="54"/>
        </w:rPr>
        <w:t xml:space="preserve"> </w:t>
      </w:r>
      <w:proofErr w:type="spellStart"/>
      <w:r w:rsidRPr="00016A8E">
        <w:rPr>
          <w:rFonts w:ascii="Times New Roman" w:hAnsi="Times New Roman" w:cs="Times New Roman"/>
          <w:color w:val="221F1F"/>
          <w:sz w:val="24"/>
          <w:szCs w:val="54"/>
        </w:rPr>
        <w:t>Black</w:t>
      </w:r>
      <w:proofErr w:type="spellEnd"/>
    </w:p>
    <w:p w:rsidR="00071916" w:rsidRPr="00764E6A" w:rsidRDefault="00071916" w:rsidP="00071916">
      <w:pPr>
        <w:spacing w:line="360" w:lineRule="auto"/>
        <w:rPr>
          <w:rFonts w:ascii="Times New Roman" w:hAnsi="Times New Roman" w:cs="Times New Roman"/>
          <w:sz w:val="28"/>
        </w:rPr>
      </w:pPr>
    </w:p>
    <w:p w:rsidR="00071916" w:rsidRDefault="00071916" w:rsidP="009152B4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</w:p>
    <w:p w:rsidR="00AF23BA" w:rsidRDefault="00AF23BA" w:rsidP="009152B4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</w:p>
    <w:p w:rsidR="00AF23BA" w:rsidRDefault="00AF23BA" w:rsidP="009152B4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</w:p>
    <w:sectPr w:rsidR="00AF23BA" w:rsidSect="00764E6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E1A"/>
    <w:rsid w:val="00016A8E"/>
    <w:rsid w:val="00032E1A"/>
    <w:rsid w:val="00071916"/>
    <w:rsid w:val="000D6494"/>
    <w:rsid w:val="000D651C"/>
    <w:rsid w:val="00165D04"/>
    <w:rsid w:val="001D11BD"/>
    <w:rsid w:val="003D52D6"/>
    <w:rsid w:val="003D540B"/>
    <w:rsid w:val="00415D10"/>
    <w:rsid w:val="004616B7"/>
    <w:rsid w:val="004B6FC5"/>
    <w:rsid w:val="004F0AFA"/>
    <w:rsid w:val="00577362"/>
    <w:rsid w:val="00764E6A"/>
    <w:rsid w:val="007A535A"/>
    <w:rsid w:val="00835042"/>
    <w:rsid w:val="00876ED7"/>
    <w:rsid w:val="008B0163"/>
    <w:rsid w:val="009152B4"/>
    <w:rsid w:val="009323A6"/>
    <w:rsid w:val="00992951"/>
    <w:rsid w:val="00995AE4"/>
    <w:rsid w:val="009E3EA4"/>
    <w:rsid w:val="00A50043"/>
    <w:rsid w:val="00A618BE"/>
    <w:rsid w:val="00A73C6D"/>
    <w:rsid w:val="00AF23BA"/>
    <w:rsid w:val="00C121DB"/>
    <w:rsid w:val="00CB119D"/>
    <w:rsid w:val="00D03C1C"/>
    <w:rsid w:val="00EA1B91"/>
    <w:rsid w:val="00F1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E1F16-A26B-41C5-9F1F-60DBEE3D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64E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E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6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64E6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52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Emphasis"/>
    <w:basedOn w:val="a0"/>
    <w:uiPriority w:val="20"/>
    <w:qFormat/>
    <w:rsid w:val="003D54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86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0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58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0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19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733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495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2039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6789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30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3254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A0CED-4182-4D2D-9C02-C8BF1207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2605</Words>
  <Characters>1485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НІІВ</cp:lastModifiedBy>
  <cp:revision>2</cp:revision>
  <dcterms:created xsi:type="dcterms:W3CDTF">2021-11-09T06:21:00Z</dcterms:created>
  <dcterms:modified xsi:type="dcterms:W3CDTF">2021-11-09T06:21:00Z</dcterms:modified>
</cp:coreProperties>
</file>